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AB1" w:rsidRPr="00F977F6" w:rsidRDefault="00714AB1" w:rsidP="00195A03">
      <w:pPr>
        <w:pStyle w:val="Default"/>
        <w:jc w:val="right"/>
        <w:rPr>
          <w:rFonts w:ascii="Arial Narrow" w:hAnsi="Arial Narrow"/>
          <w:b/>
          <w:sz w:val="20"/>
          <w:szCs w:val="20"/>
        </w:rPr>
      </w:pPr>
      <w:r w:rsidRPr="00B67349">
        <w:rPr>
          <w:rFonts w:ascii="Arial Narrow" w:hAnsi="Arial Narrow"/>
          <w:b/>
          <w:sz w:val="20"/>
          <w:szCs w:val="20"/>
        </w:rPr>
        <w:t xml:space="preserve">Załącznik nr </w:t>
      </w:r>
      <w:r w:rsidR="006E4B4D">
        <w:rPr>
          <w:rFonts w:ascii="Arial Narrow" w:hAnsi="Arial Narrow"/>
          <w:b/>
          <w:sz w:val="20"/>
          <w:szCs w:val="20"/>
        </w:rPr>
        <w:t>1</w:t>
      </w:r>
      <w:r w:rsidR="00627B62">
        <w:rPr>
          <w:rFonts w:ascii="Arial Narrow" w:hAnsi="Arial Narrow"/>
          <w:b/>
          <w:sz w:val="20"/>
          <w:szCs w:val="20"/>
        </w:rPr>
        <w:t xml:space="preserve"> do zapytania ofertowego </w:t>
      </w:r>
      <w:r w:rsidR="00627B62" w:rsidRPr="00BE6854">
        <w:rPr>
          <w:rFonts w:ascii="Arial Narrow" w:hAnsi="Arial Narrow"/>
          <w:b/>
          <w:sz w:val="20"/>
          <w:szCs w:val="20"/>
        </w:rPr>
        <w:t xml:space="preserve">nr </w:t>
      </w:r>
      <w:r w:rsidR="00EA6B1E">
        <w:rPr>
          <w:rFonts w:ascii="Arial Narrow" w:hAnsi="Arial Narrow"/>
          <w:b/>
          <w:i/>
          <w:sz w:val="20"/>
          <w:szCs w:val="20"/>
        </w:rPr>
        <w:t>05</w:t>
      </w:r>
      <w:r w:rsidR="00D55D7B" w:rsidRPr="00F977F6">
        <w:rPr>
          <w:rFonts w:ascii="Arial Narrow" w:hAnsi="Arial Narrow"/>
          <w:b/>
          <w:i/>
          <w:sz w:val="20"/>
          <w:szCs w:val="20"/>
        </w:rPr>
        <w:t xml:space="preserve">/POIR/CBR/2018 </w:t>
      </w:r>
      <w:r w:rsidRPr="00F977F6">
        <w:rPr>
          <w:rFonts w:ascii="Arial Narrow" w:hAnsi="Arial Narrow"/>
          <w:b/>
          <w:sz w:val="20"/>
          <w:szCs w:val="20"/>
        </w:rPr>
        <w:t>–</w:t>
      </w:r>
    </w:p>
    <w:p w:rsidR="005B4676" w:rsidRPr="00B67349" w:rsidRDefault="000F275D" w:rsidP="00195A03">
      <w:pPr>
        <w:spacing w:line="240" w:lineRule="auto"/>
        <w:jc w:val="right"/>
        <w:rPr>
          <w:rFonts w:ascii="Arial Narrow" w:eastAsia="Times New Roman" w:hAnsi="Arial Narrow" w:cs="Times New Roman"/>
          <w:b/>
          <w:szCs w:val="20"/>
        </w:rPr>
      </w:pPr>
      <w:r w:rsidRPr="00F977F6">
        <w:rPr>
          <w:rFonts w:ascii="Arial Narrow" w:eastAsia="Times New Roman" w:hAnsi="Arial Narrow" w:cs="Times New Roman"/>
          <w:b/>
          <w:szCs w:val="20"/>
        </w:rPr>
        <w:t xml:space="preserve"> </w:t>
      </w:r>
      <w:r w:rsidR="000524BF" w:rsidRPr="00F977F6">
        <w:rPr>
          <w:rFonts w:ascii="Arial Narrow" w:eastAsia="Times New Roman" w:hAnsi="Arial Narrow" w:cs="Times New Roman"/>
          <w:b/>
          <w:szCs w:val="20"/>
        </w:rPr>
        <w:t>Formularz oferty</w:t>
      </w:r>
    </w:p>
    <w:p w:rsidR="005B4676" w:rsidRPr="00B67349" w:rsidRDefault="005B4676" w:rsidP="00195A03">
      <w:pPr>
        <w:spacing w:line="240" w:lineRule="auto"/>
        <w:rPr>
          <w:rFonts w:ascii="Arial Narrow" w:eastAsia="Times New Roman" w:hAnsi="Arial Narrow" w:cs="Times New Roman"/>
          <w:szCs w:val="20"/>
        </w:rPr>
      </w:pPr>
    </w:p>
    <w:p w:rsidR="000F275D" w:rsidRPr="00B67349" w:rsidRDefault="000F275D" w:rsidP="00195A03">
      <w:pPr>
        <w:spacing w:line="240" w:lineRule="auto"/>
        <w:rPr>
          <w:rFonts w:ascii="Arial Narrow" w:eastAsia="Times New Roman" w:hAnsi="Arial Narrow" w:cs="Times New Roman"/>
          <w:b/>
          <w:szCs w:val="20"/>
        </w:rPr>
      </w:pPr>
    </w:p>
    <w:p w:rsidR="000524BF" w:rsidRPr="00B67349" w:rsidRDefault="000524BF" w:rsidP="00195A03">
      <w:pPr>
        <w:spacing w:after="0" w:line="240" w:lineRule="auto"/>
        <w:rPr>
          <w:rFonts w:ascii="Arial Narrow" w:hAnsi="Arial Narrow" w:cs="Arial"/>
          <w:b/>
          <w:szCs w:val="20"/>
        </w:rPr>
      </w:pPr>
      <w:r w:rsidRPr="00B67349">
        <w:rPr>
          <w:rFonts w:ascii="Arial Narrow" w:hAnsi="Arial Narrow" w:cs="Arial"/>
          <w:b/>
          <w:szCs w:val="20"/>
        </w:rPr>
        <w:t>Dostawca:</w:t>
      </w:r>
    </w:p>
    <w:p w:rsidR="000524BF" w:rsidRPr="00B67349" w:rsidRDefault="000524BF" w:rsidP="00195A03">
      <w:pPr>
        <w:spacing w:after="0" w:line="240" w:lineRule="auto"/>
        <w:ind w:right="5954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>……………………………………</w:t>
      </w:r>
    </w:p>
    <w:p w:rsidR="000524BF" w:rsidRPr="00B67349" w:rsidRDefault="000524BF" w:rsidP="00195A03">
      <w:pPr>
        <w:spacing w:after="0" w:line="240" w:lineRule="auto"/>
        <w:ind w:right="5954"/>
        <w:rPr>
          <w:rFonts w:ascii="Arial Narrow" w:hAnsi="Arial Narrow" w:cs="Arial"/>
          <w:szCs w:val="20"/>
        </w:rPr>
      </w:pPr>
    </w:p>
    <w:p w:rsidR="000524BF" w:rsidRPr="00B67349" w:rsidRDefault="000524BF" w:rsidP="00195A03">
      <w:pPr>
        <w:spacing w:after="0" w:line="240" w:lineRule="auto"/>
        <w:ind w:right="5954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>……………………………………</w:t>
      </w:r>
    </w:p>
    <w:p w:rsidR="000524BF" w:rsidRPr="00B67349" w:rsidRDefault="000524BF" w:rsidP="00195A03">
      <w:pPr>
        <w:spacing w:after="0" w:line="240" w:lineRule="auto"/>
        <w:ind w:right="5954"/>
        <w:rPr>
          <w:rFonts w:ascii="Arial Narrow" w:hAnsi="Arial Narrow" w:cs="Arial"/>
          <w:b/>
          <w:szCs w:val="20"/>
        </w:rPr>
      </w:pPr>
    </w:p>
    <w:p w:rsidR="000524BF" w:rsidRPr="00195A03" w:rsidRDefault="000524BF" w:rsidP="00195A03">
      <w:pPr>
        <w:spacing w:after="0" w:line="240" w:lineRule="auto"/>
        <w:ind w:right="5953"/>
        <w:rPr>
          <w:rFonts w:ascii="Arial Narrow" w:hAnsi="Arial Narrow" w:cs="Arial"/>
          <w:i/>
          <w:szCs w:val="20"/>
        </w:rPr>
      </w:pPr>
      <w:r w:rsidRPr="00B67349">
        <w:rPr>
          <w:rFonts w:ascii="Arial Narrow" w:hAnsi="Arial Narrow" w:cs="Arial"/>
          <w:i/>
          <w:szCs w:val="20"/>
        </w:rPr>
        <w:t xml:space="preserve"> (</w:t>
      </w:r>
      <w:r w:rsidR="003B60BD" w:rsidRPr="00B67349">
        <w:rPr>
          <w:rFonts w:ascii="Arial Narrow" w:hAnsi="Arial Narrow" w:cs="Arial"/>
          <w:i/>
          <w:szCs w:val="20"/>
        </w:rPr>
        <w:t>pieczęć dostawcy</w:t>
      </w:r>
      <w:r w:rsidRPr="00B67349">
        <w:rPr>
          <w:rFonts w:ascii="Arial Narrow" w:hAnsi="Arial Narrow" w:cs="Arial"/>
          <w:i/>
          <w:szCs w:val="20"/>
        </w:rPr>
        <w:t>)</w:t>
      </w:r>
    </w:p>
    <w:p w:rsidR="000524BF" w:rsidRPr="00B67349" w:rsidRDefault="000524BF" w:rsidP="00195A03">
      <w:pPr>
        <w:spacing w:after="0" w:line="240" w:lineRule="auto"/>
        <w:ind w:left="5246" w:firstLine="708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>Zamawiający:</w:t>
      </w:r>
    </w:p>
    <w:p w:rsidR="000524BF" w:rsidRPr="00B67349" w:rsidRDefault="000524BF" w:rsidP="00195A03">
      <w:pPr>
        <w:spacing w:after="0" w:line="240" w:lineRule="auto"/>
        <w:ind w:left="5954"/>
        <w:rPr>
          <w:rFonts w:ascii="Arial Narrow" w:eastAsia="Arial" w:hAnsi="Arial Narrow" w:cs="Arial"/>
          <w:b/>
          <w:szCs w:val="20"/>
        </w:rPr>
      </w:pPr>
      <w:r w:rsidRPr="00B67349">
        <w:rPr>
          <w:rFonts w:ascii="Arial Narrow" w:eastAsia="Arial" w:hAnsi="Arial Narrow" w:cs="Arial"/>
          <w:b/>
          <w:szCs w:val="20"/>
        </w:rPr>
        <w:t>Mak</w:t>
      </w:r>
      <w:r w:rsidR="008F1F01">
        <w:rPr>
          <w:rFonts w:ascii="Arial Narrow" w:eastAsia="Arial" w:hAnsi="Arial Narrow" w:cs="Arial"/>
          <w:b/>
          <w:szCs w:val="20"/>
        </w:rPr>
        <w:t>a</w:t>
      </w:r>
      <w:r w:rsidRPr="00B67349">
        <w:rPr>
          <w:rFonts w:ascii="Arial Narrow" w:eastAsia="Arial" w:hAnsi="Arial Narrow" w:cs="Arial"/>
          <w:b/>
          <w:szCs w:val="20"/>
        </w:rPr>
        <w:t>rony Polskie SA</w:t>
      </w:r>
    </w:p>
    <w:p w:rsidR="000524BF" w:rsidRPr="00B67349" w:rsidRDefault="000524BF" w:rsidP="00195A03">
      <w:pPr>
        <w:spacing w:after="0" w:line="240" w:lineRule="auto"/>
        <w:ind w:left="5954"/>
        <w:rPr>
          <w:rFonts w:ascii="Arial Narrow" w:eastAsia="Arial" w:hAnsi="Arial Narrow" w:cs="Arial"/>
          <w:szCs w:val="20"/>
        </w:rPr>
      </w:pPr>
      <w:r w:rsidRPr="00B67349">
        <w:rPr>
          <w:rFonts w:ascii="Arial Narrow" w:eastAsia="Arial" w:hAnsi="Arial Narrow" w:cs="Arial"/>
          <w:szCs w:val="20"/>
        </w:rPr>
        <w:t>ul. Podkarpacka 15a</w:t>
      </w:r>
    </w:p>
    <w:p w:rsidR="000524BF" w:rsidRPr="00195A03" w:rsidRDefault="000524BF" w:rsidP="00195A03">
      <w:pPr>
        <w:spacing w:after="0" w:line="240" w:lineRule="auto"/>
        <w:ind w:left="5954"/>
        <w:rPr>
          <w:rFonts w:ascii="Arial Narrow" w:eastAsia="Arial" w:hAnsi="Arial Narrow" w:cs="Arial"/>
          <w:szCs w:val="20"/>
        </w:rPr>
      </w:pPr>
      <w:r w:rsidRPr="00B67349">
        <w:rPr>
          <w:rFonts w:ascii="Arial Narrow" w:eastAsia="Arial" w:hAnsi="Arial Narrow" w:cs="Arial"/>
          <w:szCs w:val="20"/>
        </w:rPr>
        <w:t>35-082 Rzeszów</w:t>
      </w:r>
    </w:p>
    <w:p w:rsidR="000524BF" w:rsidRPr="00B67349" w:rsidRDefault="000524BF" w:rsidP="00195A03">
      <w:pPr>
        <w:spacing w:after="0" w:line="240" w:lineRule="auto"/>
        <w:ind w:left="6663"/>
        <w:rPr>
          <w:rFonts w:ascii="Arial Narrow" w:hAnsi="Arial Narrow" w:cs="Arial"/>
          <w:szCs w:val="20"/>
        </w:rPr>
      </w:pPr>
    </w:p>
    <w:p w:rsidR="000524BF" w:rsidRPr="00B67349" w:rsidRDefault="000524BF" w:rsidP="00195A03">
      <w:pPr>
        <w:tabs>
          <w:tab w:val="left" w:pos="0"/>
        </w:tabs>
        <w:spacing w:line="240" w:lineRule="auto"/>
        <w:rPr>
          <w:rFonts w:ascii="Arial Narrow" w:hAnsi="Arial Narrow" w:cs="Arial"/>
          <w:b/>
          <w:szCs w:val="20"/>
        </w:rPr>
      </w:pPr>
      <w:r w:rsidRPr="00B67349">
        <w:rPr>
          <w:rFonts w:ascii="Arial Narrow" w:hAnsi="Arial Narrow" w:cs="Arial"/>
          <w:b/>
          <w:szCs w:val="20"/>
        </w:rPr>
        <w:t>FORMULARZ OFERTY</w:t>
      </w:r>
    </w:p>
    <w:p w:rsidR="000524BF" w:rsidRPr="00B67349" w:rsidRDefault="000524BF" w:rsidP="00195A03">
      <w:pPr>
        <w:tabs>
          <w:tab w:val="left" w:pos="0"/>
        </w:tabs>
        <w:spacing w:line="240" w:lineRule="auto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 xml:space="preserve">Nazwa (Firma) </w:t>
      </w:r>
      <w:r w:rsidR="005C4811" w:rsidRPr="00B67349">
        <w:rPr>
          <w:rFonts w:ascii="Arial Narrow" w:hAnsi="Arial Narrow" w:cs="Arial"/>
          <w:szCs w:val="20"/>
        </w:rPr>
        <w:t>Dostawcy</w:t>
      </w:r>
      <w:r w:rsidRPr="00B67349">
        <w:rPr>
          <w:rFonts w:ascii="Arial Narrow" w:hAnsi="Arial Narrow" w:cs="Arial"/>
          <w:szCs w:val="20"/>
        </w:rPr>
        <w:t>:</w:t>
      </w:r>
    </w:p>
    <w:p w:rsidR="00DD45AE" w:rsidRPr="00B67349" w:rsidRDefault="005C4811" w:rsidP="00195A03">
      <w:pPr>
        <w:tabs>
          <w:tab w:val="left" w:pos="0"/>
        </w:tabs>
        <w:spacing w:line="240" w:lineRule="auto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>………………………………………………………………………………………………………………………………</w:t>
      </w:r>
      <w:r w:rsidR="00FA402C" w:rsidRPr="00B67349">
        <w:rPr>
          <w:rFonts w:ascii="Arial Narrow" w:hAnsi="Arial Narrow" w:cs="Arial"/>
          <w:szCs w:val="20"/>
        </w:rPr>
        <w:t>.</w:t>
      </w:r>
      <w:r w:rsidRPr="00B67349">
        <w:rPr>
          <w:rFonts w:ascii="Arial Narrow" w:hAnsi="Arial Narrow" w:cs="Arial"/>
          <w:szCs w:val="20"/>
        </w:rPr>
        <w:t>……………………………………………………………………………………………………………………………………………</w:t>
      </w:r>
      <w:r w:rsidR="00FA402C" w:rsidRPr="00B67349">
        <w:rPr>
          <w:rFonts w:ascii="Arial Narrow" w:hAnsi="Arial Narrow" w:cs="Arial"/>
          <w:szCs w:val="20"/>
        </w:rPr>
        <w:t>.</w:t>
      </w:r>
      <w:r w:rsidRPr="00B67349">
        <w:rPr>
          <w:rFonts w:ascii="Arial Narrow" w:hAnsi="Arial Narrow" w:cs="Arial"/>
          <w:szCs w:val="20"/>
        </w:rPr>
        <w:t>……………</w:t>
      </w:r>
    </w:p>
    <w:p w:rsidR="000524BF" w:rsidRPr="00B67349" w:rsidRDefault="000524BF" w:rsidP="00195A03">
      <w:pPr>
        <w:tabs>
          <w:tab w:val="left" w:pos="0"/>
        </w:tabs>
        <w:spacing w:line="240" w:lineRule="auto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>Adres siedziby:</w:t>
      </w:r>
    </w:p>
    <w:p w:rsidR="00DD45AE" w:rsidRPr="00EA6B1E" w:rsidRDefault="00DD45AE" w:rsidP="00195A03">
      <w:pPr>
        <w:tabs>
          <w:tab w:val="left" w:pos="0"/>
        </w:tabs>
        <w:spacing w:line="240" w:lineRule="auto"/>
        <w:rPr>
          <w:rFonts w:ascii="Arial Narrow" w:hAnsi="Arial Narrow" w:cs="Arial"/>
          <w:szCs w:val="20"/>
        </w:rPr>
      </w:pPr>
      <w:r w:rsidRPr="00EA6B1E">
        <w:rPr>
          <w:rFonts w:ascii="Arial Narrow" w:hAnsi="Arial Narrow" w:cs="Arial"/>
          <w:szCs w:val="20"/>
        </w:rPr>
        <w:t>……</w:t>
      </w:r>
      <w:r w:rsidR="00714AB1" w:rsidRPr="00EA6B1E">
        <w:rPr>
          <w:rFonts w:ascii="Arial Narrow" w:hAnsi="Arial Narrow" w:cs="Arial"/>
          <w:szCs w:val="20"/>
        </w:rPr>
        <w:t>.</w:t>
      </w:r>
      <w:r w:rsidRPr="00EA6B1E">
        <w:rPr>
          <w:rFonts w:ascii="Arial Narrow" w:hAnsi="Arial Narrow" w:cs="Arial"/>
          <w:szCs w:val="20"/>
        </w:rPr>
        <w:t>……………………………………………………………………………………………………………………………………………………………………………………………</w:t>
      </w:r>
      <w:r w:rsidR="00714AB1" w:rsidRPr="00EA6B1E">
        <w:rPr>
          <w:rFonts w:ascii="Arial Narrow" w:hAnsi="Arial Narrow" w:cs="Arial"/>
          <w:szCs w:val="20"/>
        </w:rPr>
        <w:t>.</w:t>
      </w:r>
      <w:r w:rsidRPr="00EA6B1E">
        <w:rPr>
          <w:rFonts w:ascii="Arial Narrow" w:hAnsi="Arial Narrow" w:cs="Arial"/>
          <w:szCs w:val="20"/>
        </w:rPr>
        <w:t>………………………………………………………………………………………</w:t>
      </w:r>
    </w:p>
    <w:p w:rsidR="000524BF" w:rsidRPr="00EA6B1E" w:rsidRDefault="000524BF" w:rsidP="00195A03">
      <w:pPr>
        <w:tabs>
          <w:tab w:val="left" w:pos="0"/>
        </w:tabs>
        <w:spacing w:line="240" w:lineRule="auto"/>
        <w:rPr>
          <w:rFonts w:ascii="Arial Narrow" w:hAnsi="Arial Narrow" w:cs="Arial"/>
          <w:szCs w:val="20"/>
        </w:rPr>
      </w:pPr>
      <w:r w:rsidRPr="00EA6B1E">
        <w:rPr>
          <w:rFonts w:ascii="Arial Narrow" w:hAnsi="Arial Narrow" w:cs="Arial"/>
          <w:szCs w:val="20"/>
        </w:rPr>
        <w:t xml:space="preserve">Tel. </w:t>
      </w:r>
      <w:r w:rsidR="00DD45AE" w:rsidRPr="00EA6B1E">
        <w:rPr>
          <w:rFonts w:ascii="Arial Narrow" w:hAnsi="Arial Narrow" w:cs="Arial"/>
          <w:szCs w:val="20"/>
        </w:rPr>
        <w:t>……………………………………</w:t>
      </w:r>
      <w:r w:rsidR="0062038E" w:rsidRPr="00EA6B1E">
        <w:rPr>
          <w:rFonts w:ascii="Arial Narrow" w:hAnsi="Arial Narrow" w:cs="Arial"/>
          <w:szCs w:val="20"/>
        </w:rPr>
        <w:t>….</w:t>
      </w:r>
    </w:p>
    <w:p w:rsidR="00DD45AE" w:rsidRPr="00EA6B1E" w:rsidRDefault="000524BF" w:rsidP="00195A03">
      <w:pPr>
        <w:tabs>
          <w:tab w:val="left" w:pos="0"/>
        </w:tabs>
        <w:spacing w:line="240" w:lineRule="auto"/>
        <w:rPr>
          <w:rFonts w:ascii="Arial Narrow" w:hAnsi="Arial Narrow" w:cs="Arial"/>
          <w:szCs w:val="20"/>
        </w:rPr>
      </w:pPr>
      <w:r w:rsidRPr="00EA6B1E">
        <w:rPr>
          <w:rFonts w:ascii="Arial Narrow" w:hAnsi="Arial Narrow" w:cs="Arial"/>
          <w:szCs w:val="20"/>
        </w:rPr>
        <w:t xml:space="preserve">Fax </w:t>
      </w:r>
      <w:r w:rsidR="0062038E" w:rsidRPr="00EA6B1E">
        <w:rPr>
          <w:rFonts w:ascii="Arial Narrow" w:hAnsi="Arial Narrow" w:cs="Arial"/>
          <w:szCs w:val="20"/>
        </w:rPr>
        <w:t xml:space="preserve"> ………………………………………</w:t>
      </w:r>
    </w:p>
    <w:p w:rsidR="00DD45AE" w:rsidRPr="00EA6B1E" w:rsidRDefault="000524BF" w:rsidP="00195A03">
      <w:pPr>
        <w:tabs>
          <w:tab w:val="left" w:pos="0"/>
        </w:tabs>
        <w:spacing w:line="240" w:lineRule="auto"/>
        <w:rPr>
          <w:rFonts w:ascii="Arial Narrow" w:hAnsi="Arial Narrow" w:cs="Arial"/>
          <w:szCs w:val="20"/>
        </w:rPr>
      </w:pPr>
      <w:r w:rsidRPr="00EA6B1E">
        <w:rPr>
          <w:rFonts w:ascii="Arial Narrow" w:hAnsi="Arial Narrow" w:cs="Arial"/>
          <w:szCs w:val="20"/>
        </w:rPr>
        <w:t xml:space="preserve">E-mail: </w:t>
      </w:r>
      <w:r w:rsidR="00DD45AE" w:rsidRPr="00EA6B1E">
        <w:rPr>
          <w:rFonts w:ascii="Arial Narrow" w:hAnsi="Arial Narrow" w:cs="Arial"/>
          <w:szCs w:val="20"/>
        </w:rPr>
        <w:t>……………………………………</w:t>
      </w:r>
    </w:p>
    <w:p w:rsidR="000524BF" w:rsidRPr="00EA6B1E" w:rsidRDefault="000524BF" w:rsidP="00195A03">
      <w:pPr>
        <w:tabs>
          <w:tab w:val="left" w:pos="0"/>
        </w:tabs>
        <w:spacing w:line="240" w:lineRule="auto"/>
        <w:rPr>
          <w:rFonts w:ascii="Arial Narrow" w:hAnsi="Arial Narrow" w:cs="Arial"/>
          <w:szCs w:val="20"/>
        </w:rPr>
      </w:pPr>
      <w:r w:rsidRPr="00EA6B1E">
        <w:rPr>
          <w:rFonts w:ascii="Arial Narrow" w:hAnsi="Arial Narrow" w:cs="Arial"/>
          <w:szCs w:val="20"/>
        </w:rPr>
        <w:t xml:space="preserve">NIP  </w:t>
      </w:r>
      <w:r w:rsidR="0062038E" w:rsidRPr="00EA6B1E">
        <w:rPr>
          <w:rFonts w:ascii="Arial Narrow" w:hAnsi="Arial Narrow" w:cs="Arial"/>
          <w:szCs w:val="20"/>
        </w:rPr>
        <w:t xml:space="preserve"> ………………………………………</w:t>
      </w:r>
    </w:p>
    <w:p w:rsidR="006E10F0" w:rsidRPr="00B67349" w:rsidRDefault="000524BF" w:rsidP="00195A03">
      <w:pPr>
        <w:tabs>
          <w:tab w:val="left" w:pos="0"/>
        </w:tabs>
        <w:spacing w:line="240" w:lineRule="auto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>Reprezentowany</w:t>
      </w:r>
      <w:r w:rsidR="006E10F0" w:rsidRPr="00B67349">
        <w:rPr>
          <w:rFonts w:ascii="Arial Narrow" w:hAnsi="Arial Narrow" w:cs="Arial"/>
          <w:szCs w:val="20"/>
        </w:rPr>
        <w:t xml:space="preserve"> </w:t>
      </w:r>
      <w:r w:rsidRPr="00B67349">
        <w:rPr>
          <w:rFonts w:ascii="Arial Narrow" w:hAnsi="Arial Narrow" w:cs="Arial"/>
          <w:szCs w:val="20"/>
        </w:rPr>
        <w:t xml:space="preserve">przez: </w:t>
      </w:r>
    </w:p>
    <w:p w:rsidR="000524BF" w:rsidRPr="00B67349" w:rsidRDefault="006E10F0" w:rsidP="00195A03">
      <w:pPr>
        <w:tabs>
          <w:tab w:val="left" w:pos="0"/>
        </w:tabs>
        <w:spacing w:after="0" w:line="240" w:lineRule="auto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>……………………………………………………………………………………………………</w:t>
      </w:r>
      <w:r w:rsidR="0062038E" w:rsidRPr="00B67349">
        <w:rPr>
          <w:rFonts w:ascii="Arial Narrow" w:hAnsi="Arial Narrow" w:cs="Arial"/>
          <w:szCs w:val="20"/>
        </w:rPr>
        <w:t>…………………………</w:t>
      </w:r>
      <w:r w:rsidRPr="00B67349">
        <w:rPr>
          <w:rFonts w:ascii="Arial Narrow" w:hAnsi="Arial Narrow" w:cs="Arial"/>
          <w:szCs w:val="20"/>
        </w:rPr>
        <w:t>……</w:t>
      </w:r>
      <w:r w:rsidR="0062038E" w:rsidRPr="00B67349">
        <w:rPr>
          <w:rFonts w:ascii="Arial Narrow" w:hAnsi="Arial Narrow" w:cs="Arial"/>
          <w:szCs w:val="20"/>
        </w:rPr>
        <w:t>….</w:t>
      </w:r>
      <w:r w:rsidRPr="00B67349">
        <w:rPr>
          <w:rFonts w:ascii="Arial Narrow" w:hAnsi="Arial Narrow" w:cs="Arial"/>
          <w:szCs w:val="20"/>
        </w:rPr>
        <w:t>……</w:t>
      </w:r>
    </w:p>
    <w:p w:rsidR="008F3D8E" w:rsidRPr="00B67349" w:rsidRDefault="008F3D8E" w:rsidP="00195A03">
      <w:pPr>
        <w:tabs>
          <w:tab w:val="left" w:pos="0"/>
        </w:tabs>
        <w:spacing w:after="0" w:line="240" w:lineRule="auto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>………………………………………………………………………………………………………</w:t>
      </w:r>
      <w:r w:rsidR="0062038E" w:rsidRPr="00B67349">
        <w:rPr>
          <w:rFonts w:ascii="Arial Narrow" w:hAnsi="Arial Narrow" w:cs="Arial"/>
          <w:szCs w:val="20"/>
        </w:rPr>
        <w:t>…………………………….</w:t>
      </w:r>
      <w:r w:rsidRPr="00B67349">
        <w:rPr>
          <w:rFonts w:ascii="Arial Narrow" w:hAnsi="Arial Narrow" w:cs="Arial"/>
          <w:szCs w:val="20"/>
        </w:rPr>
        <w:t>………</w:t>
      </w:r>
    </w:p>
    <w:p w:rsidR="000524BF" w:rsidRPr="00B67349" w:rsidRDefault="000524BF" w:rsidP="00195A03">
      <w:pPr>
        <w:tabs>
          <w:tab w:val="left" w:pos="0"/>
        </w:tabs>
        <w:spacing w:after="0" w:line="240" w:lineRule="auto"/>
        <w:rPr>
          <w:rFonts w:ascii="Arial Narrow" w:hAnsi="Arial Narrow" w:cs="Arial"/>
          <w:i/>
          <w:szCs w:val="20"/>
        </w:rPr>
      </w:pPr>
      <w:r w:rsidRPr="00B67349">
        <w:rPr>
          <w:rFonts w:ascii="Arial Narrow" w:hAnsi="Arial Narrow" w:cs="Arial"/>
          <w:i/>
          <w:szCs w:val="20"/>
        </w:rPr>
        <w:t>(imię i nazwisko, stanowisko, podstawa reprezentacji)</w:t>
      </w:r>
    </w:p>
    <w:p w:rsidR="00714AB1" w:rsidRPr="00B67349" w:rsidRDefault="00714AB1" w:rsidP="00195A03">
      <w:pPr>
        <w:spacing w:after="0" w:line="240" w:lineRule="auto"/>
        <w:rPr>
          <w:rFonts w:ascii="Arial Narrow" w:hAnsi="Arial Narrow" w:cs="Arial"/>
          <w:szCs w:val="20"/>
        </w:rPr>
      </w:pPr>
    </w:p>
    <w:p w:rsidR="00EA6B1E" w:rsidRDefault="00EA6B1E" w:rsidP="00EA6B1E">
      <w:pPr>
        <w:spacing w:after="0" w:line="240" w:lineRule="auto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 xml:space="preserve">Działając w imieniu Dostawcy, w odpowiedzi na ogłoszenie o zamówieniu, przedmiotem którego jest: </w:t>
      </w:r>
    </w:p>
    <w:p w:rsidR="00EA6B1E" w:rsidRPr="00712F53" w:rsidRDefault="00EA6B1E" w:rsidP="00EA6B1E">
      <w:pPr>
        <w:spacing w:after="0" w:line="276" w:lineRule="auto"/>
        <w:rPr>
          <w:rFonts w:ascii="Arial Narrow" w:hAnsi="Arial Narrow" w:cs="Arial"/>
          <w:b/>
          <w:szCs w:val="20"/>
        </w:rPr>
      </w:pPr>
    </w:p>
    <w:p w:rsidR="00EA6B1E" w:rsidRPr="00774989" w:rsidRDefault="00EA6B1E" w:rsidP="00EA6B1E">
      <w:pPr>
        <w:rPr>
          <w:b/>
          <w:color w:val="1F497D"/>
          <w:szCs w:val="20"/>
        </w:rPr>
      </w:pPr>
      <w:r w:rsidRPr="00774989">
        <w:rPr>
          <w:rFonts w:ascii="Arial Narrow" w:hAnsi="Arial Narrow"/>
          <w:b/>
          <w:szCs w:val="20"/>
        </w:rPr>
        <w:t>dostawa, montaż i uruchomienie nowego, kompleksowego systemu dozowania dodatków płynnych złożonego z systemu transportu surowców płynnych wraz z pompami, z magazynu surowców do mieszałki, systemu sterowania i instalacji elektrycznej zapewniające</w:t>
      </w:r>
      <w:r w:rsidR="00724438">
        <w:rPr>
          <w:rFonts w:ascii="Arial Narrow" w:hAnsi="Arial Narrow"/>
          <w:b/>
          <w:szCs w:val="20"/>
        </w:rPr>
        <w:t>j właściwe podłączenie urządzeń oraz systemu mycia CIP.</w:t>
      </w:r>
      <w:bookmarkStart w:id="0" w:name="_GoBack"/>
      <w:bookmarkEnd w:id="0"/>
    </w:p>
    <w:p w:rsidR="00EA6B1E" w:rsidRPr="00B67349" w:rsidRDefault="00EA6B1E" w:rsidP="00EA6B1E">
      <w:pPr>
        <w:tabs>
          <w:tab w:val="left" w:pos="0"/>
        </w:tabs>
        <w:ind w:left="0" w:firstLine="0"/>
        <w:rPr>
          <w:rFonts w:ascii="Arial Narrow" w:hAnsi="Arial Narrow" w:cs="Arial"/>
          <w:szCs w:val="20"/>
        </w:rPr>
      </w:pPr>
    </w:p>
    <w:p w:rsidR="00EA6B1E" w:rsidRDefault="00EA6B1E" w:rsidP="00EA6B1E">
      <w:pPr>
        <w:tabs>
          <w:tab w:val="left" w:pos="0"/>
        </w:tabs>
        <w:rPr>
          <w:rFonts w:ascii="Arial Narrow" w:hAnsi="Arial Narrow" w:cs="Arial"/>
          <w:szCs w:val="20"/>
        </w:rPr>
      </w:pPr>
      <w:r>
        <w:rPr>
          <w:rFonts w:ascii="Arial Narrow" w:hAnsi="Arial Narrow" w:cs="Arial"/>
          <w:szCs w:val="20"/>
        </w:rPr>
        <w:t>P</w:t>
      </w:r>
      <w:r w:rsidRPr="00B67349">
        <w:rPr>
          <w:rFonts w:ascii="Arial Narrow" w:hAnsi="Arial Narrow" w:cs="Arial"/>
          <w:szCs w:val="20"/>
        </w:rPr>
        <w:t>o zapoznaniu się z wymaganiami określonymi w Zapytaniu ofertowym składam poniższą ofertę:</w:t>
      </w:r>
    </w:p>
    <w:p w:rsidR="00EA6B1E" w:rsidRDefault="00EA6B1E" w:rsidP="00195A03">
      <w:pPr>
        <w:spacing w:after="0" w:line="240" w:lineRule="auto"/>
        <w:rPr>
          <w:rFonts w:ascii="Arial Narrow" w:hAnsi="Arial Narrow" w:cs="Arial"/>
          <w:szCs w:val="20"/>
        </w:rPr>
      </w:pPr>
    </w:p>
    <w:p w:rsidR="00807267" w:rsidRDefault="00807267" w:rsidP="00195A03">
      <w:pPr>
        <w:tabs>
          <w:tab w:val="left" w:pos="0"/>
        </w:tabs>
        <w:spacing w:line="240" w:lineRule="auto"/>
        <w:ind w:left="14" w:firstLine="0"/>
        <w:rPr>
          <w:rFonts w:ascii="Arial Narrow" w:hAnsi="Arial Narrow" w:cs="Arial"/>
          <w:b/>
          <w:szCs w:val="20"/>
        </w:rPr>
      </w:pPr>
    </w:p>
    <w:p w:rsidR="00F34560" w:rsidRDefault="00F977F6" w:rsidP="00195A03">
      <w:pPr>
        <w:pStyle w:val="Akapitzlist"/>
        <w:numPr>
          <w:ilvl w:val="0"/>
          <w:numId w:val="42"/>
        </w:numPr>
        <w:tabs>
          <w:tab w:val="left" w:pos="0"/>
        </w:tabs>
        <w:spacing w:line="240" w:lineRule="auto"/>
        <w:rPr>
          <w:rFonts w:ascii="Arial Narrow" w:hAnsi="Arial Narrow" w:cs="Arial"/>
          <w:b/>
          <w:szCs w:val="20"/>
        </w:rPr>
      </w:pPr>
      <w:r w:rsidRPr="00F977F6">
        <w:rPr>
          <w:rFonts w:ascii="Arial Narrow" w:hAnsi="Arial Narrow" w:cs="Arial"/>
          <w:b/>
          <w:szCs w:val="20"/>
        </w:rPr>
        <w:t>PARAMETRY OFEROWANE</w:t>
      </w:r>
    </w:p>
    <w:p w:rsidR="00EA6B1E" w:rsidRDefault="00EA6B1E" w:rsidP="00EA6B1E">
      <w:pPr>
        <w:tabs>
          <w:tab w:val="left" w:pos="0"/>
        </w:tabs>
        <w:spacing w:line="240" w:lineRule="auto"/>
        <w:rPr>
          <w:rFonts w:ascii="Arial Narrow" w:hAnsi="Arial Narrow" w:cs="Arial"/>
          <w:b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"/>
        <w:gridCol w:w="6221"/>
        <w:gridCol w:w="1154"/>
        <w:gridCol w:w="1153"/>
      </w:tblGrid>
      <w:tr w:rsidR="00EA6B1E" w:rsidRPr="00177C75" w:rsidTr="00EA6B1E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B1E" w:rsidRPr="00177C75" w:rsidRDefault="00EA6B1E" w:rsidP="00A30A83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177C75">
              <w:rPr>
                <w:rFonts w:ascii="Arial Narrow" w:hAnsi="Arial Narrow"/>
                <w:b/>
                <w:szCs w:val="20"/>
              </w:rPr>
              <w:t>Lp.</w:t>
            </w:r>
          </w:p>
        </w:tc>
        <w:tc>
          <w:tcPr>
            <w:tcW w:w="3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B1E" w:rsidRPr="00177C75" w:rsidRDefault="00EA6B1E" w:rsidP="00A30A83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177C75">
              <w:rPr>
                <w:rFonts w:ascii="Arial Narrow" w:hAnsi="Arial Narrow"/>
                <w:b/>
                <w:szCs w:val="20"/>
              </w:rPr>
              <w:t>Parametr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B1E" w:rsidRPr="00177C75" w:rsidRDefault="00EA6B1E" w:rsidP="00A30A83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177C75">
              <w:rPr>
                <w:rFonts w:ascii="Arial Narrow" w:hAnsi="Arial Narrow"/>
                <w:b/>
                <w:szCs w:val="20"/>
              </w:rPr>
              <w:t>Wartość wymagana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1E" w:rsidRPr="00177C75" w:rsidRDefault="00EA6B1E" w:rsidP="00A30A83">
            <w:pPr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 xml:space="preserve">Wartość oferowana (Tak/Nie) </w:t>
            </w:r>
          </w:p>
        </w:tc>
      </w:tr>
      <w:tr w:rsidR="00EA6B1E" w:rsidRPr="00177C75" w:rsidTr="00EA6B1E">
        <w:trPr>
          <w:trHeight w:val="567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1E" w:rsidRPr="00177C75" w:rsidRDefault="00EA6B1E" w:rsidP="00EA6B1E">
            <w:pPr>
              <w:numPr>
                <w:ilvl w:val="0"/>
                <w:numId w:val="49"/>
              </w:numPr>
              <w:spacing w:after="0" w:line="240" w:lineRule="auto"/>
              <w:ind w:hanging="720"/>
              <w:jc w:val="left"/>
              <w:rPr>
                <w:rFonts w:ascii="Arial Narrow" w:hAnsi="Arial Narrow"/>
                <w:szCs w:val="20"/>
              </w:rPr>
            </w:pPr>
          </w:p>
        </w:tc>
        <w:tc>
          <w:tcPr>
            <w:tcW w:w="3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B1E" w:rsidRPr="00177C75" w:rsidRDefault="00EA6B1E" w:rsidP="00A30A83">
            <w:pPr>
              <w:spacing w:line="360" w:lineRule="auto"/>
              <w:rPr>
                <w:rFonts w:ascii="Arial Narrow" w:hAnsi="Arial Narrow"/>
                <w:szCs w:val="20"/>
              </w:rPr>
            </w:pPr>
            <w:r w:rsidRPr="00177C75">
              <w:rPr>
                <w:rFonts w:ascii="Arial Narrow" w:hAnsi="Arial Narrow"/>
                <w:szCs w:val="20"/>
              </w:rPr>
              <w:t xml:space="preserve">System dozowania surowców płynnych z </w:t>
            </w:r>
            <w:proofErr w:type="spellStart"/>
            <w:r w:rsidRPr="00177C75">
              <w:rPr>
                <w:rFonts w:ascii="Arial Narrow" w:hAnsi="Arial Narrow"/>
                <w:szCs w:val="20"/>
              </w:rPr>
              <w:t>paletopojemników</w:t>
            </w:r>
            <w:proofErr w:type="spellEnd"/>
            <w:r w:rsidRPr="00177C75">
              <w:rPr>
                <w:rFonts w:ascii="Arial Narrow" w:hAnsi="Arial Narrow"/>
                <w:szCs w:val="20"/>
              </w:rPr>
              <w:t xml:space="preserve"> o pojemności ok. 1000 litrów do mieszałki ciasta makaronowego ze stałym ciśnieniem podawania na poziomie 1,5-2 bar, przy założeniu:</w:t>
            </w:r>
          </w:p>
          <w:p w:rsidR="00EA6B1E" w:rsidRPr="00177C75" w:rsidRDefault="00EA6B1E" w:rsidP="00EA6B1E">
            <w:pPr>
              <w:numPr>
                <w:ilvl w:val="0"/>
                <w:numId w:val="48"/>
              </w:numPr>
              <w:spacing w:after="0" w:line="360" w:lineRule="auto"/>
              <w:ind w:left="615"/>
              <w:rPr>
                <w:rFonts w:ascii="Arial Narrow" w:hAnsi="Arial Narrow"/>
                <w:szCs w:val="20"/>
              </w:rPr>
            </w:pPr>
            <w:r w:rsidRPr="00177C75">
              <w:rPr>
                <w:rFonts w:ascii="Arial Narrow" w:hAnsi="Arial Narrow"/>
                <w:szCs w:val="20"/>
              </w:rPr>
              <w:t>ciągłego trybu pracy linii produkcyjnej,</w:t>
            </w:r>
          </w:p>
          <w:p w:rsidR="00EA6B1E" w:rsidRPr="00177C75" w:rsidRDefault="00EA6B1E" w:rsidP="00EA6B1E">
            <w:pPr>
              <w:numPr>
                <w:ilvl w:val="0"/>
                <w:numId w:val="48"/>
              </w:numPr>
              <w:spacing w:after="0" w:line="360" w:lineRule="auto"/>
              <w:ind w:left="615"/>
              <w:rPr>
                <w:rFonts w:ascii="Arial Narrow" w:hAnsi="Arial Narrow"/>
                <w:szCs w:val="20"/>
              </w:rPr>
            </w:pPr>
            <w:r w:rsidRPr="00177C75">
              <w:rPr>
                <w:rFonts w:ascii="Arial Narrow" w:hAnsi="Arial Narrow"/>
                <w:szCs w:val="20"/>
              </w:rPr>
              <w:t>pracy mieszałki ciasta w systemie próżni na poziomie ok. – 650 mm Hg,</w:t>
            </w:r>
          </w:p>
          <w:p w:rsidR="00EA6B1E" w:rsidRPr="00177C75" w:rsidRDefault="00EA6B1E" w:rsidP="00EA6B1E">
            <w:pPr>
              <w:numPr>
                <w:ilvl w:val="0"/>
                <w:numId w:val="48"/>
              </w:numPr>
              <w:spacing w:after="0" w:line="360" w:lineRule="auto"/>
              <w:ind w:left="615"/>
              <w:rPr>
                <w:rFonts w:ascii="Arial Narrow" w:hAnsi="Arial Narrow"/>
                <w:szCs w:val="20"/>
              </w:rPr>
            </w:pPr>
            <w:r w:rsidRPr="00177C75">
              <w:rPr>
                <w:rFonts w:ascii="Arial Narrow" w:hAnsi="Arial Narrow"/>
                <w:szCs w:val="20"/>
              </w:rPr>
              <w:t>wyposażenia zasilania mieszałki ciasta w przepływomierz i zawór modulacyjny (wyłączone z dostawy),</w:t>
            </w:r>
          </w:p>
          <w:p w:rsidR="00EA6B1E" w:rsidRPr="00177C75" w:rsidRDefault="00EA6B1E" w:rsidP="00EA6B1E">
            <w:pPr>
              <w:numPr>
                <w:ilvl w:val="0"/>
                <w:numId w:val="48"/>
              </w:numPr>
              <w:spacing w:after="0" w:line="360" w:lineRule="auto"/>
              <w:ind w:left="615"/>
              <w:rPr>
                <w:rFonts w:ascii="Arial Narrow" w:hAnsi="Arial Narrow"/>
                <w:szCs w:val="20"/>
              </w:rPr>
            </w:pPr>
            <w:r w:rsidRPr="00177C75">
              <w:rPr>
                <w:rFonts w:ascii="Arial Narrow" w:hAnsi="Arial Narrow"/>
                <w:szCs w:val="20"/>
              </w:rPr>
              <w:t>dystansu między chłodnią, a punktem dozowania masy na poziomie ok. 30 m,</w:t>
            </w:r>
          </w:p>
          <w:p w:rsidR="00EA6B1E" w:rsidRPr="00177C75" w:rsidRDefault="00EA6B1E" w:rsidP="00EA6B1E">
            <w:pPr>
              <w:numPr>
                <w:ilvl w:val="0"/>
                <w:numId w:val="48"/>
              </w:numPr>
              <w:spacing w:after="0" w:line="360" w:lineRule="auto"/>
              <w:ind w:left="615"/>
              <w:rPr>
                <w:rFonts w:ascii="Arial Narrow" w:hAnsi="Arial Narrow"/>
                <w:szCs w:val="20"/>
              </w:rPr>
            </w:pPr>
            <w:r w:rsidRPr="00177C75">
              <w:rPr>
                <w:rFonts w:ascii="Arial Narrow" w:hAnsi="Arial Narrow"/>
                <w:szCs w:val="20"/>
              </w:rPr>
              <w:lastRenderedPageBreak/>
              <w:t>że jednym z dozowanych surowców będzie masa jajowa o parametrach: temperatura 0÷4°C, ciężar właściwy ok. 1,07 – 1,1 g/cm</w:t>
            </w:r>
            <w:r w:rsidRPr="00177C75">
              <w:rPr>
                <w:rFonts w:ascii="Arial Narrow" w:hAnsi="Arial Narrow"/>
                <w:szCs w:val="20"/>
                <w:vertAlign w:val="superscript"/>
              </w:rPr>
              <w:t>3</w:t>
            </w:r>
            <w:r w:rsidRPr="00177C75">
              <w:rPr>
                <w:rFonts w:ascii="Arial Narrow" w:hAnsi="Arial Narrow"/>
                <w:szCs w:val="20"/>
              </w:rPr>
              <w:t>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B1E" w:rsidRPr="00177C75" w:rsidRDefault="00EA6B1E" w:rsidP="00A30A83">
            <w:pPr>
              <w:jc w:val="center"/>
              <w:rPr>
                <w:rFonts w:ascii="Arial Narrow" w:hAnsi="Arial Narrow"/>
                <w:szCs w:val="20"/>
              </w:rPr>
            </w:pPr>
            <w:r w:rsidRPr="00177C75">
              <w:rPr>
                <w:rFonts w:ascii="Arial Narrow" w:hAnsi="Arial Narrow"/>
                <w:szCs w:val="20"/>
              </w:rPr>
              <w:lastRenderedPageBreak/>
              <w:t>TAK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1E" w:rsidRPr="00177C75" w:rsidRDefault="00EA6B1E" w:rsidP="00A30A83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EA6B1E" w:rsidRPr="00177C75" w:rsidTr="00EA6B1E">
        <w:trPr>
          <w:trHeight w:val="567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1E" w:rsidRPr="00177C75" w:rsidRDefault="00EA6B1E" w:rsidP="00EA6B1E">
            <w:pPr>
              <w:numPr>
                <w:ilvl w:val="0"/>
                <w:numId w:val="49"/>
              </w:numPr>
              <w:spacing w:after="0" w:line="240" w:lineRule="auto"/>
              <w:ind w:hanging="720"/>
              <w:jc w:val="left"/>
              <w:rPr>
                <w:rFonts w:ascii="Arial Narrow" w:hAnsi="Arial Narrow"/>
                <w:szCs w:val="20"/>
              </w:rPr>
            </w:pPr>
          </w:p>
        </w:tc>
        <w:tc>
          <w:tcPr>
            <w:tcW w:w="3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B1E" w:rsidRPr="00177C75" w:rsidRDefault="00EA6B1E" w:rsidP="00A30A83">
            <w:pPr>
              <w:rPr>
                <w:rFonts w:ascii="Arial Narrow" w:hAnsi="Arial Narrow"/>
                <w:szCs w:val="20"/>
              </w:rPr>
            </w:pPr>
            <w:r w:rsidRPr="00177C75">
              <w:rPr>
                <w:rFonts w:ascii="Arial Narrow" w:hAnsi="Arial Narrow"/>
                <w:szCs w:val="20"/>
              </w:rPr>
              <w:t>Pompa dozująca surowce płynne do linii o wydajności 1000 kg w zakresie od 50 kg/h do 350 kg/h.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B1E" w:rsidRPr="00177C75" w:rsidRDefault="00EA6B1E" w:rsidP="00A30A83">
            <w:pPr>
              <w:jc w:val="center"/>
              <w:rPr>
                <w:rFonts w:ascii="Arial Narrow" w:hAnsi="Arial Narrow"/>
                <w:szCs w:val="20"/>
              </w:rPr>
            </w:pPr>
            <w:r w:rsidRPr="00177C75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1E" w:rsidRPr="00177C75" w:rsidRDefault="00EA6B1E" w:rsidP="00A30A83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EA6B1E" w:rsidRPr="00177C75" w:rsidTr="00EA6B1E">
        <w:trPr>
          <w:trHeight w:val="567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1E" w:rsidRPr="00177C75" w:rsidRDefault="00EA6B1E" w:rsidP="00EA6B1E">
            <w:pPr>
              <w:numPr>
                <w:ilvl w:val="0"/>
                <w:numId w:val="49"/>
              </w:numPr>
              <w:spacing w:after="0" w:line="240" w:lineRule="auto"/>
              <w:ind w:hanging="720"/>
              <w:jc w:val="left"/>
              <w:rPr>
                <w:rFonts w:ascii="Arial Narrow" w:hAnsi="Arial Narrow"/>
                <w:szCs w:val="20"/>
              </w:rPr>
            </w:pPr>
          </w:p>
        </w:tc>
        <w:tc>
          <w:tcPr>
            <w:tcW w:w="3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B1E" w:rsidRPr="00177C75" w:rsidRDefault="00EA6B1E" w:rsidP="00A30A83">
            <w:pPr>
              <w:rPr>
                <w:rFonts w:ascii="Arial Narrow" w:hAnsi="Arial Narrow"/>
                <w:szCs w:val="20"/>
              </w:rPr>
            </w:pPr>
            <w:r w:rsidRPr="00177C75">
              <w:rPr>
                <w:rFonts w:ascii="Arial Narrow" w:hAnsi="Arial Narrow"/>
                <w:szCs w:val="20"/>
              </w:rPr>
              <w:t>Pompa w wykonaniu sanitarnym, przystosowana do kontaktu z żywnością i do mycia w systemie CIP.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B1E" w:rsidRPr="00177C75" w:rsidRDefault="00EA6B1E" w:rsidP="00A30A83">
            <w:pPr>
              <w:jc w:val="center"/>
              <w:rPr>
                <w:rFonts w:ascii="Arial Narrow" w:hAnsi="Arial Narrow"/>
                <w:szCs w:val="20"/>
              </w:rPr>
            </w:pPr>
            <w:r w:rsidRPr="00177C75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1E" w:rsidRPr="00177C75" w:rsidRDefault="00EA6B1E" w:rsidP="00A30A83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EA6B1E" w:rsidRPr="00177C75" w:rsidTr="00EA6B1E">
        <w:trPr>
          <w:trHeight w:val="567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1E" w:rsidRPr="00177C75" w:rsidRDefault="00EA6B1E" w:rsidP="00EA6B1E">
            <w:pPr>
              <w:numPr>
                <w:ilvl w:val="0"/>
                <w:numId w:val="49"/>
              </w:numPr>
              <w:spacing w:after="0" w:line="240" w:lineRule="auto"/>
              <w:ind w:hanging="720"/>
              <w:jc w:val="left"/>
              <w:rPr>
                <w:rFonts w:ascii="Arial Narrow" w:hAnsi="Arial Narrow"/>
                <w:szCs w:val="20"/>
              </w:rPr>
            </w:pPr>
          </w:p>
        </w:tc>
        <w:tc>
          <w:tcPr>
            <w:tcW w:w="3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B1E" w:rsidRPr="00177C75" w:rsidRDefault="00EA6B1E" w:rsidP="00A30A83">
            <w:pPr>
              <w:rPr>
                <w:rFonts w:ascii="Arial Narrow" w:hAnsi="Arial Narrow"/>
                <w:szCs w:val="20"/>
              </w:rPr>
            </w:pPr>
            <w:r w:rsidRPr="00177C75">
              <w:rPr>
                <w:rFonts w:ascii="Arial Narrow" w:hAnsi="Arial Narrow"/>
                <w:szCs w:val="20"/>
              </w:rPr>
              <w:t>Zawory higieniczne, przeznaczone do kontaktu z żywnością (bez martwych stref).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B1E" w:rsidRPr="00177C75" w:rsidRDefault="00EA6B1E" w:rsidP="00A30A83">
            <w:pPr>
              <w:jc w:val="center"/>
              <w:rPr>
                <w:rFonts w:ascii="Arial Narrow" w:hAnsi="Arial Narrow"/>
                <w:szCs w:val="20"/>
              </w:rPr>
            </w:pPr>
            <w:r w:rsidRPr="00177C75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1E" w:rsidRPr="00177C75" w:rsidRDefault="00EA6B1E" w:rsidP="00A30A83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EA6B1E" w:rsidRPr="00177C75" w:rsidTr="00EA6B1E">
        <w:trPr>
          <w:trHeight w:val="567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1E" w:rsidRPr="00177C75" w:rsidRDefault="00EA6B1E" w:rsidP="00EA6B1E">
            <w:pPr>
              <w:numPr>
                <w:ilvl w:val="0"/>
                <w:numId w:val="49"/>
              </w:numPr>
              <w:spacing w:after="0" w:line="240" w:lineRule="auto"/>
              <w:ind w:hanging="720"/>
              <w:jc w:val="left"/>
              <w:rPr>
                <w:rFonts w:ascii="Arial Narrow" w:hAnsi="Arial Narrow"/>
                <w:szCs w:val="20"/>
              </w:rPr>
            </w:pPr>
          </w:p>
        </w:tc>
        <w:tc>
          <w:tcPr>
            <w:tcW w:w="3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B1E" w:rsidRPr="00177C75" w:rsidRDefault="00EA6B1E" w:rsidP="00A30A83">
            <w:pPr>
              <w:rPr>
                <w:rFonts w:ascii="Arial Narrow" w:hAnsi="Arial Narrow"/>
                <w:szCs w:val="20"/>
              </w:rPr>
            </w:pPr>
            <w:r w:rsidRPr="00177C75">
              <w:rPr>
                <w:rFonts w:ascii="Arial Narrow" w:hAnsi="Arial Narrow"/>
                <w:szCs w:val="20"/>
              </w:rPr>
              <w:t>Wszystkie materiały i uszczelnienia dopuszczone do kontaktu z żywnością.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B1E" w:rsidRPr="00177C75" w:rsidRDefault="00EA6B1E" w:rsidP="00A30A83">
            <w:pPr>
              <w:jc w:val="center"/>
              <w:rPr>
                <w:rFonts w:ascii="Arial Narrow" w:hAnsi="Arial Narrow"/>
                <w:szCs w:val="20"/>
              </w:rPr>
            </w:pPr>
            <w:r w:rsidRPr="00177C75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1E" w:rsidRPr="00177C75" w:rsidRDefault="00EA6B1E" w:rsidP="00A30A83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EA6B1E" w:rsidRPr="00177C75" w:rsidTr="00EA6B1E">
        <w:trPr>
          <w:trHeight w:val="567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1E" w:rsidRPr="00177C75" w:rsidRDefault="00EA6B1E" w:rsidP="00EA6B1E">
            <w:pPr>
              <w:numPr>
                <w:ilvl w:val="0"/>
                <w:numId w:val="49"/>
              </w:numPr>
              <w:spacing w:after="0" w:line="240" w:lineRule="auto"/>
              <w:ind w:hanging="720"/>
              <w:jc w:val="left"/>
              <w:rPr>
                <w:rFonts w:ascii="Arial Narrow" w:hAnsi="Arial Narrow"/>
                <w:szCs w:val="20"/>
              </w:rPr>
            </w:pPr>
          </w:p>
        </w:tc>
        <w:tc>
          <w:tcPr>
            <w:tcW w:w="3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B1E" w:rsidRPr="00177C75" w:rsidRDefault="00EA6B1E" w:rsidP="00A30A83">
            <w:pPr>
              <w:rPr>
                <w:rFonts w:ascii="Arial Narrow" w:hAnsi="Arial Narrow"/>
                <w:szCs w:val="20"/>
              </w:rPr>
            </w:pPr>
            <w:r w:rsidRPr="00177C75">
              <w:rPr>
                <w:rFonts w:ascii="Arial Narrow" w:hAnsi="Arial Narrow"/>
                <w:szCs w:val="20"/>
              </w:rPr>
              <w:t>Wszystkie elementy mające kontakt z produktem, chemicznymi środkami myjącymi oraz instalacja CIP wykonane ze stali nierdzewnej w gatunku 316, natomiast elementy konstrukcyjne z ze stali nierdzewnej w gatunku 304.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B1E" w:rsidRPr="00177C75" w:rsidRDefault="00EA6B1E" w:rsidP="00A30A83">
            <w:pPr>
              <w:jc w:val="center"/>
              <w:rPr>
                <w:rFonts w:ascii="Arial Narrow" w:hAnsi="Arial Narrow"/>
                <w:szCs w:val="20"/>
              </w:rPr>
            </w:pPr>
            <w:r w:rsidRPr="00177C75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1E" w:rsidRPr="00177C75" w:rsidRDefault="00EA6B1E" w:rsidP="00A30A83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EA6B1E" w:rsidRPr="00177C75" w:rsidTr="00EA6B1E">
        <w:trPr>
          <w:trHeight w:val="567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1E" w:rsidRPr="00177C75" w:rsidRDefault="00EA6B1E" w:rsidP="00EA6B1E">
            <w:pPr>
              <w:numPr>
                <w:ilvl w:val="0"/>
                <w:numId w:val="49"/>
              </w:numPr>
              <w:spacing w:after="0" w:line="240" w:lineRule="auto"/>
              <w:ind w:hanging="720"/>
              <w:jc w:val="left"/>
              <w:rPr>
                <w:rFonts w:ascii="Arial Narrow" w:hAnsi="Arial Narrow"/>
                <w:szCs w:val="20"/>
              </w:rPr>
            </w:pPr>
          </w:p>
        </w:tc>
        <w:tc>
          <w:tcPr>
            <w:tcW w:w="3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B1E" w:rsidRPr="00177C75" w:rsidRDefault="00EA6B1E" w:rsidP="00A30A83">
            <w:pPr>
              <w:rPr>
                <w:rFonts w:ascii="Arial Narrow" w:hAnsi="Arial Narrow"/>
                <w:szCs w:val="20"/>
              </w:rPr>
            </w:pPr>
            <w:r w:rsidRPr="00177C75">
              <w:rPr>
                <w:rFonts w:ascii="Arial Narrow" w:hAnsi="Arial Narrow"/>
                <w:szCs w:val="20"/>
              </w:rPr>
              <w:t>Stacja CIP zapewniająca mycie roztworem ługu i kwasu z niezależnych zbiorników, przy założeniu możliwości ponownego wykorzystania roztworu ługu.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B1E" w:rsidRPr="00177C75" w:rsidRDefault="00EA6B1E" w:rsidP="00A30A83">
            <w:pPr>
              <w:jc w:val="center"/>
              <w:rPr>
                <w:rFonts w:ascii="Arial Narrow" w:hAnsi="Arial Narrow"/>
                <w:szCs w:val="20"/>
              </w:rPr>
            </w:pPr>
            <w:r w:rsidRPr="00177C75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1E" w:rsidRPr="00177C75" w:rsidRDefault="00EA6B1E" w:rsidP="00A30A83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EA6B1E" w:rsidRPr="00177C75" w:rsidTr="00EA6B1E">
        <w:trPr>
          <w:trHeight w:val="567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1E" w:rsidRPr="00177C75" w:rsidRDefault="00EA6B1E" w:rsidP="00EA6B1E">
            <w:pPr>
              <w:numPr>
                <w:ilvl w:val="0"/>
                <w:numId w:val="49"/>
              </w:numPr>
              <w:spacing w:after="0" w:line="240" w:lineRule="auto"/>
              <w:ind w:hanging="720"/>
              <w:jc w:val="left"/>
              <w:rPr>
                <w:rFonts w:ascii="Arial Narrow" w:hAnsi="Arial Narrow"/>
                <w:szCs w:val="20"/>
              </w:rPr>
            </w:pPr>
          </w:p>
        </w:tc>
        <w:tc>
          <w:tcPr>
            <w:tcW w:w="3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B1E" w:rsidRPr="00177C75" w:rsidRDefault="00EA6B1E" w:rsidP="00A30A83">
            <w:pPr>
              <w:rPr>
                <w:rFonts w:ascii="Arial Narrow" w:hAnsi="Arial Narrow"/>
                <w:szCs w:val="20"/>
              </w:rPr>
            </w:pPr>
            <w:r w:rsidRPr="00177C75">
              <w:rPr>
                <w:rFonts w:ascii="Arial Narrow" w:hAnsi="Arial Narrow"/>
                <w:szCs w:val="20"/>
              </w:rPr>
              <w:t>Obecność czujnika wykrywającego koniec produktu w zbiorniku z surowcem, co przełoży się na wygenerowanie alarmu dla operatora.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B1E" w:rsidRPr="00177C75" w:rsidRDefault="00EA6B1E" w:rsidP="00A30A83">
            <w:pPr>
              <w:jc w:val="center"/>
              <w:rPr>
                <w:rFonts w:ascii="Arial Narrow" w:hAnsi="Arial Narrow"/>
                <w:szCs w:val="20"/>
              </w:rPr>
            </w:pPr>
            <w:r w:rsidRPr="00177C75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1E" w:rsidRPr="00177C75" w:rsidRDefault="00EA6B1E" w:rsidP="00A30A83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EA6B1E" w:rsidRPr="00177C75" w:rsidTr="00EA6B1E">
        <w:trPr>
          <w:trHeight w:val="567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1E" w:rsidRPr="00177C75" w:rsidRDefault="00EA6B1E" w:rsidP="00EA6B1E">
            <w:pPr>
              <w:numPr>
                <w:ilvl w:val="0"/>
                <w:numId w:val="49"/>
              </w:numPr>
              <w:spacing w:after="0" w:line="240" w:lineRule="auto"/>
              <w:ind w:hanging="720"/>
              <w:jc w:val="left"/>
              <w:rPr>
                <w:rFonts w:ascii="Arial Narrow" w:hAnsi="Arial Narrow"/>
                <w:szCs w:val="20"/>
              </w:rPr>
            </w:pPr>
          </w:p>
        </w:tc>
        <w:tc>
          <w:tcPr>
            <w:tcW w:w="3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B1E" w:rsidRPr="00177C75" w:rsidRDefault="00EA6B1E" w:rsidP="00A30A83">
            <w:pPr>
              <w:rPr>
                <w:rFonts w:ascii="Arial Narrow" w:hAnsi="Arial Narrow"/>
                <w:szCs w:val="20"/>
              </w:rPr>
            </w:pPr>
            <w:r w:rsidRPr="00177C75">
              <w:rPr>
                <w:rFonts w:ascii="Arial Narrow" w:hAnsi="Arial Narrow"/>
                <w:szCs w:val="20"/>
              </w:rPr>
              <w:t>W końcowej fazie produkcji surowiec płynny znajdujący się w rurociągu wypchnięty zostanie wodą do mieszałki z ciastem.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B1E" w:rsidRPr="00177C75" w:rsidRDefault="00EA6B1E" w:rsidP="00A30A83">
            <w:pPr>
              <w:jc w:val="center"/>
              <w:rPr>
                <w:rFonts w:ascii="Arial Narrow" w:hAnsi="Arial Narrow"/>
                <w:szCs w:val="20"/>
              </w:rPr>
            </w:pPr>
            <w:r w:rsidRPr="00177C75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1E" w:rsidRPr="00177C75" w:rsidRDefault="00EA6B1E" w:rsidP="00A30A83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EA6B1E" w:rsidRPr="00177C75" w:rsidTr="00EA6B1E">
        <w:trPr>
          <w:trHeight w:val="628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1E" w:rsidRPr="00177C75" w:rsidRDefault="00EA6B1E" w:rsidP="00EA6B1E">
            <w:pPr>
              <w:numPr>
                <w:ilvl w:val="0"/>
                <w:numId w:val="49"/>
              </w:numPr>
              <w:spacing w:after="0" w:line="240" w:lineRule="auto"/>
              <w:ind w:hanging="720"/>
              <w:jc w:val="left"/>
              <w:rPr>
                <w:rFonts w:ascii="Arial Narrow" w:hAnsi="Arial Narrow"/>
                <w:szCs w:val="20"/>
              </w:rPr>
            </w:pPr>
          </w:p>
        </w:tc>
        <w:tc>
          <w:tcPr>
            <w:tcW w:w="3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B1E" w:rsidRPr="00177C75" w:rsidRDefault="00EA6B1E" w:rsidP="00A30A83">
            <w:pPr>
              <w:rPr>
                <w:rFonts w:ascii="Arial Narrow" w:hAnsi="Arial Narrow"/>
                <w:szCs w:val="20"/>
              </w:rPr>
            </w:pPr>
            <w:r w:rsidRPr="00177C75">
              <w:rPr>
                <w:rFonts w:ascii="Arial Narrow" w:hAnsi="Arial Narrow"/>
                <w:szCs w:val="20"/>
              </w:rPr>
              <w:t>Podłączenie DN15.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B1E" w:rsidRPr="00177C75" w:rsidRDefault="00EA6B1E" w:rsidP="00A30A83">
            <w:pPr>
              <w:jc w:val="center"/>
              <w:rPr>
                <w:rFonts w:ascii="Arial Narrow" w:hAnsi="Arial Narrow"/>
                <w:szCs w:val="20"/>
              </w:rPr>
            </w:pPr>
            <w:r w:rsidRPr="00177C75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1E" w:rsidRPr="00177C75" w:rsidRDefault="00EA6B1E" w:rsidP="00A30A83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EA6B1E" w:rsidRPr="00177C75" w:rsidTr="00EA6B1E">
        <w:trPr>
          <w:trHeight w:val="567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1E" w:rsidRPr="00177C75" w:rsidRDefault="00EA6B1E" w:rsidP="00EA6B1E">
            <w:pPr>
              <w:numPr>
                <w:ilvl w:val="0"/>
                <w:numId w:val="49"/>
              </w:numPr>
              <w:spacing w:after="0" w:line="240" w:lineRule="auto"/>
              <w:ind w:hanging="720"/>
              <w:jc w:val="left"/>
              <w:rPr>
                <w:rFonts w:ascii="Arial Narrow" w:hAnsi="Arial Narrow"/>
                <w:szCs w:val="20"/>
              </w:rPr>
            </w:pPr>
          </w:p>
        </w:tc>
        <w:tc>
          <w:tcPr>
            <w:tcW w:w="3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B1E" w:rsidRPr="00177C75" w:rsidRDefault="00EA6B1E" w:rsidP="00A30A83">
            <w:pPr>
              <w:rPr>
                <w:rFonts w:ascii="Arial Narrow" w:hAnsi="Arial Narrow"/>
                <w:szCs w:val="20"/>
              </w:rPr>
            </w:pPr>
            <w:r w:rsidRPr="00177C75">
              <w:rPr>
                <w:rFonts w:ascii="Arial Narrow" w:hAnsi="Arial Narrow"/>
                <w:szCs w:val="20"/>
              </w:rPr>
              <w:t>System sterowania z wizualizacją (w tym możliwość: sterowania z poziomu pomieszczenia sterowni, zdalnego połączenia w przypadku awarii systemu dozowania).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B1E" w:rsidRPr="00177C75" w:rsidRDefault="00EA6B1E" w:rsidP="00A30A83">
            <w:pPr>
              <w:jc w:val="center"/>
              <w:rPr>
                <w:rFonts w:ascii="Arial Narrow" w:hAnsi="Arial Narrow"/>
                <w:szCs w:val="20"/>
              </w:rPr>
            </w:pPr>
            <w:r w:rsidRPr="00177C75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1E" w:rsidRPr="00177C75" w:rsidRDefault="00EA6B1E" w:rsidP="00A30A83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EA6B1E" w:rsidRPr="00177C75" w:rsidTr="00EA6B1E">
        <w:trPr>
          <w:trHeight w:val="567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1E" w:rsidRPr="00177C75" w:rsidRDefault="00EA6B1E" w:rsidP="00EA6B1E">
            <w:pPr>
              <w:numPr>
                <w:ilvl w:val="0"/>
                <w:numId w:val="49"/>
              </w:numPr>
              <w:spacing w:after="0" w:line="240" w:lineRule="auto"/>
              <w:ind w:hanging="720"/>
              <w:jc w:val="left"/>
              <w:rPr>
                <w:rFonts w:ascii="Arial Narrow" w:hAnsi="Arial Narrow"/>
                <w:szCs w:val="20"/>
              </w:rPr>
            </w:pPr>
          </w:p>
        </w:tc>
        <w:tc>
          <w:tcPr>
            <w:tcW w:w="3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B1E" w:rsidRPr="00177C75" w:rsidRDefault="00EA6B1E" w:rsidP="00A30A83">
            <w:pPr>
              <w:rPr>
                <w:rFonts w:ascii="Arial Narrow" w:hAnsi="Arial Narrow"/>
                <w:szCs w:val="20"/>
              </w:rPr>
            </w:pPr>
            <w:r w:rsidRPr="00177C75">
              <w:rPr>
                <w:rFonts w:ascii="Arial Narrow" w:hAnsi="Arial Narrow"/>
                <w:szCs w:val="20"/>
              </w:rPr>
              <w:t>Zintegrowanie systemu sterowania instalacji dozującej surowce płynne z systemem sterowania linią produkcyjną.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B1E" w:rsidRPr="00177C75" w:rsidRDefault="00EA6B1E" w:rsidP="00A30A83">
            <w:pPr>
              <w:jc w:val="center"/>
              <w:rPr>
                <w:rFonts w:ascii="Arial Narrow" w:hAnsi="Arial Narrow"/>
                <w:szCs w:val="20"/>
              </w:rPr>
            </w:pPr>
            <w:r w:rsidRPr="00177C75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1E" w:rsidRPr="00177C75" w:rsidRDefault="00EA6B1E" w:rsidP="00A30A83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EA6B1E" w:rsidRPr="00177C75" w:rsidTr="00EA6B1E">
        <w:trPr>
          <w:trHeight w:val="567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1E" w:rsidRPr="00177C75" w:rsidRDefault="00EA6B1E" w:rsidP="00EA6B1E">
            <w:pPr>
              <w:numPr>
                <w:ilvl w:val="0"/>
                <w:numId w:val="49"/>
              </w:numPr>
              <w:spacing w:after="0" w:line="240" w:lineRule="auto"/>
              <w:ind w:hanging="720"/>
              <w:jc w:val="left"/>
              <w:rPr>
                <w:rFonts w:ascii="Arial Narrow" w:hAnsi="Arial Narrow"/>
                <w:szCs w:val="20"/>
              </w:rPr>
            </w:pPr>
          </w:p>
        </w:tc>
        <w:tc>
          <w:tcPr>
            <w:tcW w:w="3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B1E" w:rsidRPr="00177C75" w:rsidRDefault="00EA6B1E" w:rsidP="00A30A83">
            <w:pPr>
              <w:rPr>
                <w:rFonts w:ascii="Arial Narrow" w:hAnsi="Arial Narrow"/>
                <w:szCs w:val="20"/>
              </w:rPr>
            </w:pPr>
            <w:r w:rsidRPr="00177C75">
              <w:rPr>
                <w:rFonts w:ascii="Arial Narrow" w:hAnsi="Arial Narrow"/>
                <w:szCs w:val="20"/>
              </w:rPr>
              <w:t>Izolacja rurociągów ciepło i zimnochronna w zależności od rodzaju prowadzonego procesu.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B1E" w:rsidRPr="00177C75" w:rsidRDefault="00EA6B1E" w:rsidP="00A30A83">
            <w:pPr>
              <w:jc w:val="center"/>
              <w:rPr>
                <w:rFonts w:ascii="Arial Narrow" w:hAnsi="Arial Narrow"/>
                <w:szCs w:val="20"/>
              </w:rPr>
            </w:pPr>
            <w:r w:rsidRPr="00177C75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1E" w:rsidRPr="00177C75" w:rsidRDefault="00EA6B1E" w:rsidP="00A30A83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</w:tbl>
    <w:p w:rsidR="00EA6B1E" w:rsidRPr="00EA6B1E" w:rsidRDefault="00EA6B1E" w:rsidP="00EA6B1E">
      <w:pPr>
        <w:tabs>
          <w:tab w:val="left" w:pos="0"/>
        </w:tabs>
        <w:spacing w:line="240" w:lineRule="auto"/>
        <w:rPr>
          <w:rFonts w:ascii="Arial Narrow" w:hAnsi="Arial Narrow" w:cs="Arial"/>
          <w:b/>
          <w:szCs w:val="20"/>
        </w:rPr>
      </w:pPr>
    </w:p>
    <w:p w:rsidR="00F34560" w:rsidRPr="00F34560" w:rsidRDefault="00F34560" w:rsidP="00195A03">
      <w:pPr>
        <w:pStyle w:val="Akapitzlist"/>
        <w:tabs>
          <w:tab w:val="left" w:pos="0"/>
        </w:tabs>
        <w:spacing w:line="240" w:lineRule="auto"/>
        <w:ind w:left="734" w:firstLine="0"/>
        <w:rPr>
          <w:rFonts w:ascii="Arial Narrow" w:hAnsi="Arial Narrow" w:cs="Arial"/>
          <w:b/>
          <w:szCs w:val="20"/>
        </w:rPr>
      </w:pPr>
    </w:p>
    <w:p w:rsidR="009C17C3" w:rsidRPr="00B67349" w:rsidRDefault="009C17C3" w:rsidP="00195A03">
      <w:pPr>
        <w:tabs>
          <w:tab w:val="left" w:pos="0"/>
        </w:tabs>
        <w:spacing w:line="240" w:lineRule="auto"/>
        <w:rPr>
          <w:rFonts w:ascii="Arial Narrow" w:hAnsi="Arial Narrow" w:cs="Arial"/>
          <w:szCs w:val="20"/>
        </w:rPr>
      </w:pPr>
    </w:p>
    <w:p w:rsidR="00F977F6" w:rsidRPr="001E0C5A" w:rsidRDefault="00693093" w:rsidP="00195A03">
      <w:pPr>
        <w:pStyle w:val="Akapitzlist"/>
        <w:numPr>
          <w:ilvl w:val="0"/>
          <w:numId w:val="42"/>
        </w:numPr>
        <w:tabs>
          <w:tab w:val="left" w:pos="0"/>
        </w:tabs>
        <w:spacing w:line="240" w:lineRule="auto"/>
        <w:rPr>
          <w:rFonts w:ascii="Arial Narrow" w:hAnsi="Arial Narrow" w:cs="Arial"/>
          <w:b/>
          <w:szCs w:val="20"/>
        </w:rPr>
      </w:pPr>
      <w:r w:rsidRPr="00F977F6">
        <w:rPr>
          <w:rFonts w:ascii="Arial Narrow" w:hAnsi="Arial Narrow" w:cs="Arial"/>
          <w:b/>
          <w:szCs w:val="20"/>
        </w:rPr>
        <w:t xml:space="preserve">CENA OFEROWANA </w:t>
      </w:r>
    </w:p>
    <w:p w:rsidR="00F977F6" w:rsidRDefault="00F977F6" w:rsidP="00195A03">
      <w:pPr>
        <w:tabs>
          <w:tab w:val="left" w:pos="0"/>
        </w:tabs>
        <w:spacing w:line="240" w:lineRule="auto"/>
        <w:rPr>
          <w:rFonts w:ascii="Arial Narrow" w:hAnsi="Arial Narrow" w:cs="Arial"/>
          <w:szCs w:val="20"/>
        </w:rPr>
      </w:pPr>
    </w:p>
    <w:p w:rsidR="00693093" w:rsidRPr="00F977F6" w:rsidRDefault="00693093" w:rsidP="00195A03">
      <w:pPr>
        <w:tabs>
          <w:tab w:val="left" w:pos="0"/>
        </w:tabs>
        <w:spacing w:line="240" w:lineRule="auto"/>
        <w:rPr>
          <w:rFonts w:ascii="Arial Narrow" w:hAnsi="Arial Narrow" w:cs="Arial"/>
          <w:szCs w:val="20"/>
        </w:rPr>
      </w:pPr>
      <w:r w:rsidRPr="00F977F6">
        <w:rPr>
          <w:rFonts w:ascii="Arial Narrow" w:hAnsi="Arial Narrow" w:cs="Arial"/>
          <w:szCs w:val="20"/>
        </w:rPr>
        <w:t>Oferujemy wykonanie przedmiotu zamówienia na kwotę:</w:t>
      </w:r>
    </w:p>
    <w:p w:rsidR="00693093" w:rsidRPr="00B67349" w:rsidRDefault="00693093" w:rsidP="00195A03">
      <w:pPr>
        <w:tabs>
          <w:tab w:val="left" w:pos="0"/>
        </w:tabs>
        <w:spacing w:line="240" w:lineRule="auto"/>
        <w:jc w:val="center"/>
        <w:rPr>
          <w:rFonts w:ascii="Arial Narrow" w:hAnsi="Arial Narrow" w:cs="Arial"/>
          <w:szCs w:val="20"/>
        </w:rPr>
      </w:pPr>
    </w:p>
    <w:p w:rsidR="00693093" w:rsidRPr="00B67349" w:rsidRDefault="00693093" w:rsidP="00195A03">
      <w:pPr>
        <w:tabs>
          <w:tab w:val="left" w:pos="0"/>
        </w:tabs>
        <w:spacing w:line="240" w:lineRule="auto"/>
        <w:jc w:val="center"/>
        <w:rPr>
          <w:rFonts w:ascii="Arial Narrow" w:hAnsi="Arial Narrow" w:cs="Arial"/>
          <w:b/>
          <w:szCs w:val="20"/>
        </w:rPr>
      </w:pPr>
      <w:r w:rsidRPr="00B67349">
        <w:rPr>
          <w:rFonts w:ascii="Arial Narrow" w:hAnsi="Arial Narrow" w:cs="Arial"/>
          <w:b/>
          <w:szCs w:val="20"/>
        </w:rPr>
        <w:t>cena netto: ……………………………</w:t>
      </w:r>
    </w:p>
    <w:p w:rsidR="00693093" w:rsidRDefault="00693093" w:rsidP="00195A03">
      <w:pPr>
        <w:tabs>
          <w:tab w:val="left" w:pos="0"/>
        </w:tabs>
        <w:spacing w:line="240" w:lineRule="auto"/>
        <w:jc w:val="center"/>
        <w:rPr>
          <w:rFonts w:ascii="Arial Narrow" w:hAnsi="Arial Narrow" w:cs="Arial"/>
          <w:b/>
          <w:szCs w:val="20"/>
        </w:rPr>
      </w:pPr>
      <w:r w:rsidRPr="00B67349">
        <w:rPr>
          <w:rFonts w:ascii="Arial Narrow" w:hAnsi="Arial Narrow" w:cs="Arial"/>
          <w:b/>
          <w:szCs w:val="20"/>
        </w:rPr>
        <w:t>(słownie: ……………………………………………………………………………………………………)</w:t>
      </w:r>
    </w:p>
    <w:p w:rsidR="00807267" w:rsidRDefault="00807267" w:rsidP="00195A03">
      <w:pPr>
        <w:tabs>
          <w:tab w:val="left" w:pos="0"/>
        </w:tabs>
        <w:spacing w:line="240" w:lineRule="auto"/>
        <w:ind w:left="0" w:firstLine="0"/>
        <w:rPr>
          <w:rFonts w:ascii="Arial Narrow" w:hAnsi="Arial Narrow" w:cs="Arial"/>
          <w:b/>
          <w:szCs w:val="20"/>
        </w:rPr>
      </w:pPr>
    </w:p>
    <w:p w:rsidR="00344E05" w:rsidRPr="00344E05" w:rsidRDefault="00344E05" w:rsidP="00195A03">
      <w:pPr>
        <w:tabs>
          <w:tab w:val="left" w:pos="0"/>
        </w:tabs>
        <w:spacing w:line="240" w:lineRule="auto"/>
        <w:rPr>
          <w:rFonts w:ascii="Arial Narrow" w:hAnsi="Arial Narrow" w:cs="Arial"/>
          <w:b/>
          <w:szCs w:val="20"/>
        </w:rPr>
      </w:pPr>
    </w:p>
    <w:p w:rsidR="00344E05" w:rsidRPr="00344E05" w:rsidRDefault="00344E05" w:rsidP="00195A03">
      <w:pPr>
        <w:tabs>
          <w:tab w:val="left" w:pos="0"/>
        </w:tabs>
        <w:spacing w:line="240" w:lineRule="auto"/>
        <w:rPr>
          <w:rFonts w:ascii="Arial Narrow" w:hAnsi="Arial Narrow" w:cs="Arial"/>
          <w:b/>
          <w:szCs w:val="20"/>
        </w:rPr>
      </w:pPr>
      <w:r w:rsidRPr="00344E05">
        <w:rPr>
          <w:rFonts w:ascii="Arial Narrow" w:hAnsi="Arial Narrow" w:cs="Arial"/>
          <w:b/>
          <w:szCs w:val="20"/>
        </w:rPr>
        <w:t>III  OKRES GWARANCJI</w:t>
      </w:r>
    </w:p>
    <w:p w:rsidR="00344E05" w:rsidRPr="00344E05" w:rsidRDefault="00344E05" w:rsidP="00195A03">
      <w:pPr>
        <w:tabs>
          <w:tab w:val="left" w:pos="0"/>
        </w:tabs>
        <w:spacing w:line="240" w:lineRule="auto"/>
        <w:rPr>
          <w:rFonts w:ascii="Arial Narrow" w:hAnsi="Arial Narrow" w:cs="Arial"/>
          <w:b/>
          <w:szCs w:val="20"/>
        </w:rPr>
      </w:pPr>
    </w:p>
    <w:p w:rsidR="00807267" w:rsidRPr="00344E05" w:rsidRDefault="00344E05" w:rsidP="00195A03">
      <w:pPr>
        <w:tabs>
          <w:tab w:val="left" w:pos="0"/>
        </w:tabs>
        <w:spacing w:line="240" w:lineRule="auto"/>
        <w:rPr>
          <w:rFonts w:ascii="Arial Narrow" w:hAnsi="Arial Narrow" w:cs="Arial"/>
          <w:szCs w:val="20"/>
        </w:rPr>
      </w:pPr>
      <w:r>
        <w:rPr>
          <w:rFonts w:ascii="Arial Narrow" w:hAnsi="Arial Narrow" w:cs="Arial"/>
          <w:szCs w:val="20"/>
        </w:rPr>
        <w:t xml:space="preserve">Udzielam </w:t>
      </w:r>
      <w:r w:rsidRPr="00344E05">
        <w:rPr>
          <w:rFonts w:ascii="Arial Narrow" w:hAnsi="Arial Narrow" w:cs="Arial"/>
          <w:szCs w:val="20"/>
        </w:rPr>
        <w:t xml:space="preserve">gwarancji </w:t>
      </w:r>
      <w:r>
        <w:rPr>
          <w:rFonts w:ascii="Arial Narrow" w:hAnsi="Arial Narrow" w:cs="Arial"/>
          <w:szCs w:val="20"/>
        </w:rPr>
        <w:t xml:space="preserve">na przedmiot </w:t>
      </w:r>
      <w:r w:rsidR="00987146">
        <w:rPr>
          <w:rFonts w:ascii="Arial Narrow" w:hAnsi="Arial Narrow" w:cs="Arial"/>
          <w:szCs w:val="20"/>
        </w:rPr>
        <w:t>zamówienia</w:t>
      </w:r>
      <w:r>
        <w:rPr>
          <w:rFonts w:ascii="Arial Narrow" w:hAnsi="Arial Narrow" w:cs="Arial"/>
          <w:szCs w:val="20"/>
        </w:rPr>
        <w:t xml:space="preserve"> </w:t>
      </w:r>
      <w:r w:rsidRPr="00344E05">
        <w:rPr>
          <w:rFonts w:ascii="Arial Narrow" w:hAnsi="Arial Narrow" w:cs="Arial"/>
          <w:szCs w:val="20"/>
        </w:rPr>
        <w:t>obejmujący: …………………………… (w miesiącach) licząc od dnia odbioru końcowego całego przedmiotu umowy</w:t>
      </w:r>
    </w:p>
    <w:p w:rsidR="00807267" w:rsidRDefault="00807267" w:rsidP="00195A03">
      <w:pPr>
        <w:tabs>
          <w:tab w:val="left" w:pos="0"/>
        </w:tabs>
        <w:spacing w:line="240" w:lineRule="auto"/>
        <w:ind w:left="0" w:firstLine="0"/>
        <w:rPr>
          <w:rFonts w:ascii="Arial Narrow" w:hAnsi="Arial Narrow" w:cs="Arial"/>
          <w:b/>
          <w:szCs w:val="20"/>
        </w:rPr>
      </w:pPr>
    </w:p>
    <w:p w:rsidR="008F1F01" w:rsidRDefault="00693093" w:rsidP="00195A03">
      <w:pPr>
        <w:tabs>
          <w:tab w:val="left" w:pos="0"/>
        </w:tabs>
        <w:spacing w:line="240" w:lineRule="auto"/>
        <w:rPr>
          <w:rFonts w:ascii="Arial Narrow" w:hAnsi="Arial Narrow" w:cs="Arial"/>
          <w:b/>
          <w:szCs w:val="20"/>
        </w:rPr>
      </w:pPr>
      <w:r>
        <w:rPr>
          <w:rFonts w:ascii="Arial Narrow" w:hAnsi="Arial Narrow" w:cs="Arial"/>
          <w:b/>
          <w:szCs w:val="20"/>
        </w:rPr>
        <w:t>OŚWIADCZENIA</w:t>
      </w:r>
    </w:p>
    <w:p w:rsidR="00EA6B1E" w:rsidRDefault="00EA6B1E" w:rsidP="00195A03">
      <w:pPr>
        <w:tabs>
          <w:tab w:val="left" w:pos="0"/>
        </w:tabs>
        <w:spacing w:line="240" w:lineRule="auto"/>
        <w:rPr>
          <w:rFonts w:ascii="Arial Narrow" w:hAnsi="Arial Narrow" w:cs="Arial"/>
          <w:b/>
          <w:szCs w:val="20"/>
        </w:rPr>
      </w:pPr>
    </w:p>
    <w:p w:rsidR="00EA6B1E" w:rsidRDefault="00EA6B1E" w:rsidP="00195A03">
      <w:pPr>
        <w:tabs>
          <w:tab w:val="left" w:pos="0"/>
        </w:tabs>
        <w:spacing w:line="240" w:lineRule="auto"/>
        <w:rPr>
          <w:rFonts w:ascii="Arial Narrow" w:hAnsi="Arial Narrow" w:cs="Arial"/>
          <w:b/>
          <w:szCs w:val="20"/>
        </w:rPr>
      </w:pPr>
    </w:p>
    <w:p w:rsidR="00EA6B1E" w:rsidRPr="000C55EB" w:rsidRDefault="00EA6B1E" w:rsidP="00EA6B1E">
      <w:pPr>
        <w:pStyle w:val="Akapitzlist"/>
        <w:numPr>
          <w:ilvl w:val="0"/>
          <w:numId w:val="33"/>
        </w:numPr>
        <w:tabs>
          <w:tab w:val="left" w:pos="0"/>
        </w:tabs>
        <w:rPr>
          <w:rFonts w:ascii="Arial Narrow" w:hAnsi="Arial Narrow" w:cs="Arial"/>
          <w:szCs w:val="20"/>
        </w:rPr>
      </w:pPr>
      <w:r w:rsidRPr="000C55EB">
        <w:rPr>
          <w:rFonts w:ascii="Arial Narrow" w:hAnsi="Arial Narrow" w:cs="Arial"/>
          <w:szCs w:val="20"/>
        </w:rPr>
        <w:t xml:space="preserve">Zamówienie zostanie zrealizowane </w:t>
      </w:r>
      <w:r>
        <w:rPr>
          <w:rFonts w:ascii="Arial Narrow" w:hAnsi="Arial Narrow" w:cs="Arial"/>
          <w:szCs w:val="20"/>
        </w:rPr>
        <w:t>do 15.03.</w:t>
      </w:r>
      <w:r w:rsidRPr="00774989">
        <w:rPr>
          <w:rFonts w:ascii="Arial Narrow" w:hAnsi="Arial Narrow" w:cs="Arial"/>
          <w:szCs w:val="20"/>
        </w:rPr>
        <w:t>2019 roku.</w:t>
      </w:r>
    </w:p>
    <w:p w:rsidR="00EA6B1E" w:rsidRPr="00A84C2F" w:rsidRDefault="00EA6B1E" w:rsidP="00EA6B1E">
      <w:pPr>
        <w:pStyle w:val="Akapitzlist"/>
        <w:numPr>
          <w:ilvl w:val="0"/>
          <w:numId w:val="33"/>
        </w:numPr>
        <w:tabs>
          <w:tab w:val="left" w:pos="0"/>
        </w:tabs>
        <w:rPr>
          <w:rFonts w:ascii="Arial Narrow" w:hAnsi="Arial Narrow" w:cs="Arial"/>
          <w:szCs w:val="20"/>
        </w:rPr>
      </w:pPr>
      <w:r w:rsidRPr="000C55EB">
        <w:rPr>
          <w:rFonts w:ascii="Arial Narrow" w:hAnsi="Arial Narrow" w:cs="Arial"/>
          <w:szCs w:val="20"/>
        </w:rPr>
        <w:t>Okres gwarancji: …………………………… (w miesiącach) licząc od dnia odbioru</w:t>
      </w:r>
      <w:r w:rsidRPr="00A84C2F">
        <w:rPr>
          <w:rFonts w:ascii="Arial Narrow" w:hAnsi="Arial Narrow" w:cs="Arial"/>
          <w:szCs w:val="20"/>
        </w:rPr>
        <w:t xml:space="preserve"> końcowego całego przedmiotu umowy.</w:t>
      </w:r>
    </w:p>
    <w:p w:rsidR="00EA6B1E" w:rsidRPr="00B67349" w:rsidRDefault="00EA6B1E" w:rsidP="00EA6B1E">
      <w:pPr>
        <w:pStyle w:val="Akapitzlist"/>
        <w:numPr>
          <w:ilvl w:val="0"/>
          <w:numId w:val="33"/>
        </w:numPr>
        <w:tabs>
          <w:tab w:val="left" w:pos="0"/>
        </w:tabs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 xml:space="preserve">Oświadczamy, że uważamy się związani niniejsza ofertą przez czas </w:t>
      </w:r>
      <w:r>
        <w:rPr>
          <w:rFonts w:ascii="Arial Narrow" w:hAnsi="Arial Narrow" w:cs="Arial"/>
          <w:szCs w:val="20"/>
        </w:rPr>
        <w:t>wskazany w Zapytaniu ofertowym.</w:t>
      </w:r>
      <w:r w:rsidRPr="00B67349">
        <w:rPr>
          <w:rFonts w:ascii="Arial Narrow" w:hAnsi="Arial Narrow" w:cs="Arial"/>
          <w:szCs w:val="20"/>
        </w:rPr>
        <w:t xml:space="preserve"> </w:t>
      </w:r>
    </w:p>
    <w:p w:rsidR="00EA6B1E" w:rsidRPr="00B67349" w:rsidRDefault="00EA6B1E" w:rsidP="00EA6B1E">
      <w:pPr>
        <w:pStyle w:val="Bezodstpw"/>
        <w:numPr>
          <w:ilvl w:val="0"/>
          <w:numId w:val="33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B67349">
        <w:rPr>
          <w:rFonts w:ascii="Arial Narrow" w:hAnsi="Arial Narrow" w:cs="Arial"/>
          <w:sz w:val="20"/>
          <w:szCs w:val="20"/>
        </w:rPr>
        <w:lastRenderedPageBreak/>
        <w:t>Oświadczamy, że zapoznaliśmy się z treścią Zapytania ofertowego oraz uzyskaliśmy konieczne informacje niezbędne do przygotowania oferty. Składając ofertę akceptujemy postanowienia i wymagania postawione Zapytaniem ofertowym.</w:t>
      </w:r>
    </w:p>
    <w:p w:rsidR="00EA6B1E" w:rsidRPr="00B67349" w:rsidRDefault="00EA6B1E" w:rsidP="00EA6B1E">
      <w:pPr>
        <w:pStyle w:val="Bezodstpw"/>
        <w:numPr>
          <w:ilvl w:val="0"/>
          <w:numId w:val="33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B67349">
        <w:rPr>
          <w:rFonts w:ascii="Arial Narrow" w:hAnsi="Arial Narrow" w:cs="Arial"/>
          <w:sz w:val="20"/>
          <w:szCs w:val="20"/>
        </w:rPr>
        <w:t>Oświadczamy, że zapoznaliśmy się z opisem przedmiotu zamówienia i nie wnosimy do niego zastrzeżeń.</w:t>
      </w:r>
    </w:p>
    <w:p w:rsidR="00EA6B1E" w:rsidRPr="00B67349" w:rsidRDefault="00EA6B1E" w:rsidP="00EA6B1E">
      <w:pPr>
        <w:pStyle w:val="Bezodstpw"/>
        <w:numPr>
          <w:ilvl w:val="0"/>
          <w:numId w:val="33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B67349">
        <w:rPr>
          <w:rFonts w:ascii="Arial Narrow" w:hAnsi="Arial Narrow" w:cs="Arial"/>
          <w:sz w:val="20"/>
          <w:szCs w:val="20"/>
        </w:rPr>
        <w:t>Zobowiązujemy się w przypadku wyboru naszej oferty za najkorzystniejszą w przedmiotowym postępowaniu do zawarcia umowy na warunkach określonych Zapytaniem ofertowym, w terminie i miejscu wskazanym przez Zamawiającego.</w:t>
      </w:r>
    </w:p>
    <w:p w:rsidR="00EA6B1E" w:rsidRPr="00B67349" w:rsidRDefault="00EA6B1E" w:rsidP="00EA6B1E">
      <w:pPr>
        <w:pStyle w:val="Bezodstpw"/>
        <w:numPr>
          <w:ilvl w:val="0"/>
          <w:numId w:val="33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B67349">
        <w:rPr>
          <w:rFonts w:ascii="Arial Narrow" w:hAnsi="Arial Narrow" w:cs="Arial"/>
          <w:sz w:val="20"/>
          <w:szCs w:val="20"/>
        </w:rPr>
        <w:t>Oświadczam, iż wszystkie informacje zamieszczone w Ofercie są aktualne i prawdziwe.</w:t>
      </w:r>
    </w:p>
    <w:p w:rsidR="00EA6B1E" w:rsidRPr="00B67349" w:rsidRDefault="00EA6B1E" w:rsidP="00EA6B1E">
      <w:pPr>
        <w:pStyle w:val="Bezodstpw"/>
        <w:numPr>
          <w:ilvl w:val="0"/>
          <w:numId w:val="33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B67349">
        <w:rPr>
          <w:rFonts w:ascii="Arial Narrow" w:hAnsi="Arial Narrow" w:cs="Arial"/>
          <w:sz w:val="20"/>
          <w:szCs w:val="20"/>
        </w:rPr>
        <w:t>Oświadczamy</w:t>
      </w:r>
      <w:r>
        <w:rPr>
          <w:rFonts w:ascii="Arial Narrow" w:hAnsi="Arial Narrow" w:cs="Arial"/>
          <w:sz w:val="20"/>
          <w:szCs w:val="20"/>
        </w:rPr>
        <w:t>,</w:t>
      </w:r>
      <w:r w:rsidRPr="00B67349">
        <w:rPr>
          <w:rFonts w:ascii="Arial Narrow" w:hAnsi="Arial Narrow" w:cs="Arial"/>
          <w:sz w:val="20"/>
          <w:szCs w:val="20"/>
        </w:rPr>
        <w:t xml:space="preserve"> i</w:t>
      </w:r>
      <w:r>
        <w:rPr>
          <w:rFonts w:ascii="Arial Narrow" w:hAnsi="Arial Narrow" w:cs="Arial"/>
          <w:sz w:val="20"/>
          <w:szCs w:val="20"/>
        </w:rPr>
        <w:t xml:space="preserve">ż w cenie oferty uwzględniliśmy </w:t>
      </w:r>
      <w:r w:rsidRPr="00B67349">
        <w:rPr>
          <w:rFonts w:ascii="Arial Narrow" w:hAnsi="Arial Narrow" w:cs="Arial"/>
          <w:sz w:val="20"/>
          <w:szCs w:val="20"/>
        </w:rPr>
        <w:t>wszystkie wymagania niniejszego Zapytania ofertowego oraz wszelkie koszty związane z realizacją zamówienia.</w:t>
      </w:r>
    </w:p>
    <w:p w:rsidR="00EA6B1E" w:rsidRPr="00B67349" w:rsidRDefault="00EA6B1E" w:rsidP="00EA6B1E">
      <w:pPr>
        <w:pStyle w:val="Bezodstpw"/>
        <w:numPr>
          <w:ilvl w:val="0"/>
          <w:numId w:val="33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B67349">
        <w:rPr>
          <w:rFonts w:ascii="Arial Narrow" w:hAnsi="Arial Narrow" w:cs="Arial"/>
          <w:sz w:val="20"/>
          <w:szCs w:val="20"/>
        </w:rPr>
        <w:t>Z</w:t>
      </w:r>
      <w:r>
        <w:rPr>
          <w:rFonts w:ascii="Arial Narrow" w:hAnsi="Arial Narrow" w:cs="Arial"/>
          <w:sz w:val="20"/>
          <w:szCs w:val="20"/>
        </w:rPr>
        <w:t>a</w:t>
      </w:r>
      <w:r w:rsidRPr="00B67349">
        <w:rPr>
          <w:rFonts w:ascii="Arial Narrow" w:hAnsi="Arial Narrow" w:cs="Arial"/>
          <w:sz w:val="20"/>
          <w:szCs w:val="20"/>
        </w:rPr>
        <w:t>łącznikami do niniejszego formularza ofertowego stanowiącego integralną część oferty są:</w:t>
      </w:r>
    </w:p>
    <w:p w:rsidR="00EA6B1E" w:rsidRPr="00B67349" w:rsidRDefault="00EA6B1E" w:rsidP="00EA6B1E">
      <w:pPr>
        <w:pStyle w:val="Bezodstpw"/>
        <w:spacing w:line="276" w:lineRule="auto"/>
        <w:ind w:left="284"/>
        <w:jc w:val="both"/>
        <w:rPr>
          <w:rFonts w:ascii="Arial Narrow" w:hAnsi="Arial Narrow" w:cs="Arial"/>
          <w:sz w:val="20"/>
          <w:szCs w:val="20"/>
        </w:rPr>
      </w:pPr>
    </w:p>
    <w:p w:rsidR="00EA6B1E" w:rsidRPr="00B67349" w:rsidRDefault="00EA6B1E" w:rsidP="00EA6B1E">
      <w:pPr>
        <w:pStyle w:val="Bezodstpw"/>
        <w:numPr>
          <w:ilvl w:val="0"/>
          <w:numId w:val="36"/>
        </w:numPr>
        <w:spacing w:line="276" w:lineRule="auto"/>
        <w:ind w:left="993"/>
        <w:jc w:val="both"/>
        <w:rPr>
          <w:rFonts w:ascii="Arial Narrow" w:hAnsi="Arial Narrow" w:cs="Arial"/>
          <w:sz w:val="20"/>
          <w:szCs w:val="20"/>
        </w:rPr>
      </w:pPr>
      <w:r w:rsidRPr="00B67349">
        <w:rPr>
          <w:rFonts w:ascii="Arial Narrow" w:hAnsi="Arial Narrow" w:cs="Arial"/>
          <w:sz w:val="20"/>
          <w:szCs w:val="20"/>
        </w:rPr>
        <w:t>………………………………..</w:t>
      </w:r>
    </w:p>
    <w:p w:rsidR="00EA6B1E" w:rsidRPr="00B67349" w:rsidRDefault="00EA6B1E" w:rsidP="00EA6B1E">
      <w:pPr>
        <w:pStyle w:val="Bezodstpw"/>
        <w:numPr>
          <w:ilvl w:val="0"/>
          <w:numId w:val="36"/>
        </w:numPr>
        <w:spacing w:line="276" w:lineRule="auto"/>
        <w:ind w:left="993"/>
        <w:jc w:val="both"/>
        <w:rPr>
          <w:rFonts w:ascii="Arial Narrow" w:hAnsi="Arial Narrow" w:cs="Arial"/>
          <w:sz w:val="20"/>
          <w:szCs w:val="20"/>
        </w:rPr>
      </w:pPr>
      <w:r w:rsidRPr="00B67349">
        <w:rPr>
          <w:rFonts w:ascii="Arial Narrow" w:hAnsi="Arial Narrow" w:cs="Arial"/>
          <w:sz w:val="20"/>
          <w:szCs w:val="20"/>
        </w:rPr>
        <w:t>………………………………..</w:t>
      </w:r>
    </w:p>
    <w:p w:rsidR="00EA6B1E" w:rsidRPr="00693093" w:rsidRDefault="00EA6B1E" w:rsidP="00195A03">
      <w:pPr>
        <w:tabs>
          <w:tab w:val="left" w:pos="0"/>
        </w:tabs>
        <w:spacing w:line="240" w:lineRule="auto"/>
        <w:rPr>
          <w:rFonts w:ascii="Arial Narrow" w:hAnsi="Arial Narrow" w:cs="Arial"/>
          <w:b/>
          <w:szCs w:val="20"/>
        </w:rPr>
      </w:pPr>
    </w:p>
    <w:p w:rsidR="005B5845" w:rsidRPr="00B67349" w:rsidRDefault="005B5845" w:rsidP="00195A03">
      <w:pPr>
        <w:tabs>
          <w:tab w:val="left" w:pos="0"/>
        </w:tabs>
        <w:spacing w:line="240" w:lineRule="auto"/>
        <w:rPr>
          <w:rFonts w:ascii="Arial Narrow" w:hAnsi="Arial Narrow" w:cs="Arial"/>
          <w:szCs w:val="20"/>
        </w:rPr>
      </w:pPr>
    </w:p>
    <w:p w:rsidR="006E10F0" w:rsidRPr="00B67349" w:rsidRDefault="006E10F0" w:rsidP="00195A03">
      <w:pPr>
        <w:pStyle w:val="Akapitzlist"/>
        <w:tabs>
          <w:tab w:val="left" w:pos="0"/>
        </w:tabs>
        <w:spacing w:line="240" w:lineRule="auto"/>
        <w:ind w:left="374" w:firstLine="0"/>
        <w:rPr>
          <w:rFonts w:ascii="Arial Narrow" w:hAnsi="Arial Narrow" w:cs="Arial"/>
          <w:szCs w:val="20"/>
        </w:rPr>
      </w:pPr>
    </w:p>
    <w:p w:rsidR="000524BF" w:rsidRPr="00B67349" w:rsidRDefault="000524BF" w:rsidP="00195A03">
      <w:pPr>
        <w:spacing w:after="0" w:line="240" w:lineRule="auto"/>
        <w:rPr>
          <w:rFonts w:ascii="Arial Narrow" w:hAnsi="Arial Narrow" w:cs="Arial"/>
          <w:i/>
          <w:szCs w:val="20"/>
        </w:rPr>
      </w:pPr>
    </w:p>
    <w:p w:rsidR="000524BF" w:rsidRPr="00B67349" w:rsidRDefault="000524BF" w:rsidP="00195A03">
      <w:pPr>
        <w:spacing w:after="0" w:line="240" w:lineRule="auto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 xml:space="preserve">…………….……. </w:t>
      </w:r>
      <w:r w:rsidRPr="00B67349">
        <w:rPr>
          <w:rFonts w:ascii="Arial Narrow" w:hAnsi="Arial Narrow" w:cs="Arial"/>
          <w:i/>
          <w:szCs w:val="20"/>
        </w:rPr>
        <w:t xml:space="preserve">(miejscowość), </w:t>
      </w:r>
      <w:r w:rsidRPr="00B67349">
        <w:rPr>
          <w:rFonts w:ascii="Arial Narrow" w:hAnsi="Arial Narrow" w:cs="Arial"/>
          <w:szCs w:val="20"/>
        </w:rPr>
        <w:t xml:space="preserve">dnia ………….……. r. </w:t>
      </w:r>
    </w:p>
    <w:p w:rsidR="000524BF" w:rsidRPr="00B67349" w:rsidRDefault="000524BF" w:rsidP="00195A03">
      <w:pPr>
        <w:spacing w:after="0" w:line="240" w:lineRule="auto"/>
        <w:rPr>
          <w:rFonts w:ascii="Arial Narrow" w:hAnsi="Arial Narrow" w:cs="Arial"/>
          <w:szCs w:val="20"/>
        </w:rPr>
      </w:pPr>
    </w:p>
    <w:p w:rsidR="000524BF" w:rsidRPr="00B67349" w:rsidRDefault="000524BF" w:rsidP="00195A03">
      <w:pPr>
        <w:spacing w:after="0" w:line="240" w:lineRule="auto"/>
        <w:rPr>
          <w:rFonts w:ascii="Arial Narrow" w:hAnsi="Arial Narrow" w:cs="Arial"/>
          <w:szCs w:val="20"/>
        </w:rPr>
      </w:pPr>
    </w:p>
    <w:p w:rsidR="000524BF" w:rsidRPr="00B67349" w:rsidRDefault="000524BF" w:rsidP="00195A03">
      <w:pPr>
        <w:spacing w:after="0" w:line="240" w:lineRule="auto"/>
        <w:jc w:val="right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ab/>
      </w:r>
      <w:r w:rsidRPr="00B67349">
        <w:rPr>
          <w:rFonts w:ascii="Arial Narrow" w:hAnsi="Arial Narrow" w:cs="Arial"/>
          <w:szCs w:val="20"/>
        </w:rPr>
        <w:tab/>
      </w:r>
      <w:r w:rsidRPr="00B67349">
        <w:rPr>
          <w:rFonts w:ascii="Arial Narrow" w:hAnsi="Arial Narrow" w:cs="Arial"/>
          <w:szCs w:val="20"/>
        </w:rPr>
        <w:tab/>
      </w:r>
      <w:r w:rsidRPr="00B67349">
        <w:rPr>
          <w:rFonts w:ascii="Arial Narrow" w:hAnsi="Arial Narrow" w:cs="Arial"/>
          <w:szCs w:val="20"/>
        </w:rPr>
        <w:tab/>
      </w:r>
      <w:r w:rsidRPr="00B67349">
        <w:rPr>
          <w:rFonts w:ascii="Arial Narrow" w:hAnsi="Arial Narrow" w:cs="Arial"/>
          <w:szCs w:val="20"/>
        </w:rPr>
        <w:tab/>
      </w:r>
      <w:r w:rsidRPr="00B67349">
        <w:rPr>
          <w:rFonts w:ascii="Arial Narrow" w:hAnsi="Arial Narrow" w:cs="Arial"/>
          <w:szCs w:val="20"/>
        </w:rPr>
        <w:tab/>
      </w:r>
      <w:r w:rsidRPr="00B67349">
        <w:rPr>
          <w:rFonts w:ascii="Arial Narrow" w:hAnsi="Arial Narrow" w:cs="Arial"/>
          <w:szCs w:val="20"/>
        </w:rPr>
        <w:tab/>
        <w:t>…………………………………………</w:t>
      </w:r>
    </w:p>
    <w:p w:rsidR="000524BF" w:rsidRPr="00B67349" w:rsidRDefault="000524BF" w:rsidP="00195A03">
      <w:pPr>
        <w:tabs>
          <w:tab w:val="left" w:pos="5812"/>
        </w:tabs>
        <w:spacing w:after="0" w:line="240" w:lineRule="auto"/>
        <w:ind w:left="5387" w:hanging="284"/>
        <w:jc w:val="right"/>
        <w:rPr>
          <w:rFonts w:ascii="Arial Narrow" w:hAnsi="Arial Narrow" w:cs="Arial"/>
          <w:i/>
          <w:szCs w:val="20"/>
        </w:rPr>
      </w:pPr>
      <w:r w:rsidRPr="00B67349">
        <w:rPr>
          <w:rFonts w:ascii="Arial Narrow" w:hAnsi="Arial Narrow" w:cs="Arial"/>
          <w:i/>
          <w:szCs w:val="20"/>
        </w:rPr>
        <w:t xml:space="preserve">(podpis osoby uprawnionej do składania </w:t>
      </w:r>
    </w:p>
    <w:p w:rsidR="000524BF" w:rsidRPr="00B67349" w:rsidRDefault="000524BF" w:rsidP="00195A03">
      <w:pPr>
        <w:tabs>
          <w:tab w:val="left" w:pos="5812"/>
        </w:tabs>
        <w:spacing w:after="0" w:line="240" w:lineRule="auto"/>
        <w:ind w:left="5387" w:hanging="284"/>
        <w:jc w:val="right"/>
        <w:rPr>
          <w:rFonts w:ascii="Arial Narrow" w:hAnsi="Arial Narrow" w:cs="Arial"/>
          <w:i/>
          <w:szCs w:val="20"/>
        </w:rPr>
      </w:pPr>
      <w:r w:rsidRPr="00B67349">
        <w:rPr>
          <w:rFonts w:ascii="Arial Narrow" w:hAnsi="Arial Narrow" w:cs="Arial"/>
          <w:i/>
          <w:szCs w:val="20"/>
        </w:rPr>
        <w:t xml:space="preserve">oświadczeń woli w imieniu </w:t>
      </w:r>
      <w:r w:rsidR="006E10F0" w:rsidRPr="00B67349">
        <w:rPr>
          <w:rFonts w:ascii="Arial Narrow" w:hAnsi="Arial Narrow" w:cs="Arial"/>
          <w:i/>
          <w:szCs w:val="20"/>
        </w:rPr>
        <w:t>Dostawcy</w:t>
      </w:r>
      <w:r w:rsidRPr="00B67349">
        <w:rPr>
          <w:rFonts w:ascii="Arial Narrow" w:hAnsi="Arial Narrow" w:cs="Arial"/>
          <w:i/>
          <w:szCs w:val="20"/>
        </w:rPr>
        <w:t>)</w:t>
      </w:r>
    </w:p>
    <w:sectPr w:rsidR="000524BF" w:rsidRPr="00B67349" w:rsidSect="009C17C3">
      <w:headerReference w:type="even" r:id="rId9"/>
      <w:headerReference w:type="default" r:id="rId10"/>
      <w:headerReference w:type="first" r:id="rId11"/>
      <w:pgSz w:w="11906" w:h="16838"/>
      <w:pgMar w:top="2008" w:right="1418" w:bottom="993" w:left="1700" w:header="340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415" w:rsidRDefault="004D2415">
      <w:pPr>
        <w:spacing w:after="0" w:line="240" w:lineRule="auto"/>
      </w:pPr>
      <w:r>
        <w:separator/>
      </w:r>
    </w:p>
  </w:endnote>
  <w:endnote w:type="continuationSeparator" w:id="0">
    <w:p w:rsidR="004D2415" w:rsidRDefault="004D2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64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415" w:rsidRDefault="004D2415">
      <w:pPr>
        <w:spacing w:after="0" w:line="240" w:lineRule="auto"/>
      </w:pPr>
      <w:r>
        <w:separator/>
      </w:r>
    </w:p>
  </w:footnote>
  <w:footnote w:type="continuationSeparator" w:id="0">
    <w:p w:rsidR="004D2415" w:rsidRDefault="004D2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6BB" w:rsidRDefault="00C676BB">
    <w:pPr>
      <w:spacing w:after="0" w:line="259" w:lineRule="auto"/>
      <w:ind w:left="-283" w:right="-65" w:firstLine="0"/>
      <w:jc w:val="right"/>
    </w:pPr>
    <w:r>
      <w:rPr>
        <w:noProof/>
      </w:rPr>
      <w:drawing>
        <wp:anchor distT="0" distB="0" distL="114300" distR="114300" simplePos="0" relativeHeight="251664384" behindDoc="0" locked="0" layoutInCell="1" allowOverlap="0">
          <wp:simplePos x="0" y="0"/>
          <wp:positionH relativeFrom="page">
            <wp:posOffset>899795</wp:posOffset>
          </wp:positionH>
          <wp:positionV relativeFrom="page">
            <wp:posOffset>215900</wp:posOffset>
          </wp:positionV>
          <wp:extent cx="5760720" cy="1019810"/>
          <wp:effectExtent l="0" t="0" r="0" b="0"/>
          <wp:wrapSquare wrapText="bothSides"/>
          <wp:docPr id="16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19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6BB" w:rsidRDefault="00CC154D" w:rsidP="00F35AAF">
    <w:pPr>
      <w:spacing w:after="0" w:line="259" w:lineRule="auto"/>
      <w:ind w:left="-283" w:right="-65" w:firstLine="0"/>
      <w:jc w:val="center"/>
    </w:pPr>
    <w:r w:rsidRPr="00492D69">
      <w:rPr>
        <w:noProof/>
      </w:rPr>
      <w:drawing>
        <wp:inline distT="0" distB="0" distL="0" distR="0" wp14:anchorId="12EE8AF5" wp14:editId="6455A774">
          <wp:extent cx="1623974" cy="775411"/>
          <wp:effectExtent l="0" t="0" r="0" b="571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4219" cy="775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2D69">
      <w:rPr>
        <w:noProof/>
      </w:rPr>
      <w:drawing>
        <wp:inline distT="0" distB="0" distL="0" distR="0" wp14:anchorId="2485D683" wp14:editId="3D8317C9">
          <wp:extent cx="1388794" cy="607161"/>
          <wp:effectExtent l="0" t="0" r="1905" b="2540"/>
          <wp:docPr id="3" name="Obraz 3" descr="logo_MR_ministerst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MR_ministerstw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2789" cy="6089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2D69">
      <w:rPr>
        <w:noProof/>
      </w:rPr>
      <w:drawing>
        <wp:inline distT="0" distB="0" distL="0" distR="0" wp14:anchorId="436C9FB5" wp14:editId="3937B6D3">
          <wp:extent cx="2157984" cy="740915"/>
          <wp:effectExtent l="0" t="0" r="0" b="254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4942" cy="7398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6BB" w:rsidRDefault="00C676BB">
    <w:pPr>
      <w:spacing w:after="0" w:line="259" w:lineRule="auto"/>
      <w:ind w:left="-283" w:right="-65" w:firstLine="0"/>
      <w:jc w:val="right"/>
    </w:pPr>
    <w:r>
      <w:rPr>
        <w:noProof/>
      </w:rPr>
      <w:drawing>
        <wp:anchor distT="0" distB="0" distL="114300" distR="114300" simplePos="0" relativeHeight="251666432" behindDoc="0" locked="0" layoutInCell="1" allowOverlap="0">
          <wp:simplePos x="0" y="0"/>
          <wp:positionH relativeFrom="page">
            <wp:posOffset>899795</wp:posOffset>
          </wp:positionH>
          <wp:positionV relativeFrom="page">
            <wp:posOffset>215900</wp:posOffset>
          </wp:positionV>
          <wp:extent cx="5760720" cy="1019810"/>
          <wp:effectExtent l="0" t="0" r="0" b="0"/>
          <wp:wrapSquare wrapText="bothSides"/>
          <wp:docPr id="18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19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547E"/>
    <w:multiLevelType w:val="hybridMultilevel"/>
    <w:tmpl w:val="CC52FA36"/>
    <w:lvl w:ilvl="0" w:tplc="5FDCEDE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121869E4">
      <w:start w:val="1"/>
      <w:numFmt w:val="decimal"/>
      <w:lvlText w:val="5.1.%2."/>
      <w:lvlJc w:val="left"/>
      <w:pPr>
        <w:ind w:left="1575" w:hanging="495"/>
      </w:pPr>
      <w:rPr>
        <w:rFonts w:hint="default"/>
      </w:rPr>
    </w:lvl>
    <w:lvl w:ilvl="2" w:tplc="9A64909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D5CB7"/>
    <w:multiLevelType w:val="hybridMultilevel"/>
    <w:tmpl w:val="50E82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C0461"/>
    <w:multiLevelType w:val="hybridMultilevel"/>
    <w:tmpl w:val="76E227E0"/>
    <w:lvl w:ilvl="0" w:tplc="5FDCEDE4">
      <w:start w:val="1"/>
      <w:numFmt w:val="decimal"/>
      <w:lvlText w:val="2.%1.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112C4ACC">
      <w:start w:val="1"/>
      <w:numFmt w:val="decimal"/>
      <w:lvlText w:val="3.%3."/>
      <w:lvlJc w:val="left"/>
      <w:pPr>
        <w:ind w:left="291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">
    <w:nsid w:val="06936A8D"/>
    <w:multiLevelType w:val="hybridMultilevel"/>
    <w:tmpl w:val="F1481284"/>
    <w:lvl w:ilvl="0" w:tplc="0415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4">
    <w:nsid w:val="08DC19F3"/>
    <w:multiLevelType w:val="hybridMultilevel"/>
    <w:tmpl w:val="4B8239A8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0E2B3902"/>
    <w:multiLevelType w:val="hybridMultilevel"/>
    <w:tmpl w:val="ED1E56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2104D0"/>
    <w:multiLevelType w:val="hybridMultilevel"/>
    <w:tmpl w:val="194828CE"/>
    <w:lvl w:ilvl="0" w:tplc="497C734C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4A80A8D0">
      <w:start w:val="1"/>
      <w:numFmt w:val="upperRoman"/>
      <w:lvlText w:val="%2."/>
      <w:lvlJc w:val="left"/>
      <w:pPr>
        <w:ind w:left="1454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7">
    <w:nsid w:val="11EB18CB"/>
    <w:multiLevelType w:val="hybridMultilevel"/>
    <w:tmpl w:val="B6EE36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4D4F9C"/>
    <w:multiLevelType w:val="hybridMultilevel"/>
    <w:tmpl w:val="A6A2FFF2"/>
    <w:lvl w:ilvl="0" w:tplc="0A8A9D80">
      <w:start w:val="1"/>
      <w:numFmt w:val="upperRoman"/>
      <w:lvlText w:val="%1."/>
      <w:lvlJc w:val="left"/>
      <w:pPr>
        <w:ind w:left="73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9">
    <w:nsid w:val="18A80B7A"/>
    <w:multiLevelType w:val="hybridMultilevel"/>
    <w:tmpl w:val="088C34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F150A9"/>
    <w:multiLevelType w:val="hybridMultilevel"/>
    <w:tmpl w:val="495019B2"/>
    <w:lvl w:ilvl="0" w:tplc="0415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1">
    <w:nsid w:val="1B2F233B"/>
    <w:multiLevelType w:val="hybridMultilevel"/>
    <w:tmpl w:val="A0BE473A"/>
    <w:lvl w:ilvl="0" w:tplc="0415000F">
      <w:start w:val="1"/>
      <w:numFmt w:val="decimal"/>
      <w:lvlText w:val="%1."/>
      <w:lvlJc w:val="left"/>
      <w:pPr>
        <w:ind w:left="734" w:hanging="360"/>
      </w:p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2">
    <w:nsid w:val="1E527314"/>
    <w:multiLevelType w:val="hybridMultilevel"/>
    <w:tmpl w:val="3E4AEE16"/>
    <w:lvl w:ilvl="0" w:tplc="389044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DA238F"/>
    <w:multiLevelType w:val="hybridMultilevel"/>
    <w:tmpl w:val="95A8D64E"/>
    <w:lvl w:ilvl="0" w:tplc="FEFA6A64">
      <w:start w:val="1"/>
      <w:numFmt w:val="bullet"/>
      <w:lvlText w:val="•"/>
      <w:lvlJc w:val="left"/>
      <w:pPr>
        <w:ind w:left="7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07856B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4E978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87E9C7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2AC36A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56ADF0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F0498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264369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0AA9CA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03F3985"/>
    <w:multiLevelType w:val="hybridMultilevel"/>
    <w:tmpl w:val="C52CCAFE"/>
    <w:lvl w:ilvl="0" w:tplc="5FDCEDE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64A865A">
      <w:start w:val="1"/>
      <w:numFmt w:val="decimal"/>
      <w:lvlText w:val="5.2.%2."/>
      <w:lvlJc w:val="left"/>
      <w:pPr>
        <w:ind w:left="1575" w:hanging="495"/>
      </w:pPr>
      <w:rPr>
        <w:rFonts w:hint="default"/>
      </w:rPr>
    </w:lvl>
    <w:lvl w:ilvl="2" w:tplc="9A64909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4330F6"/>
    <w:multiLevelType w:val="hybridMultilevel"/>
    <w:tmpl w:val="ADFC2CEE"/>
    <w:lvl w:ilvl="0" w:tplc="0415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6">
    <w:nsid w:val="22AC4F23"/>
    <w:multiLevelType w:val="multilevel"/>
    <w:tmpl w:val="3BCEBC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4.2.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296009A8"/>
    <w:multiLevelType w:val="hybridMultilevel"/>
    <w:tmpl w:val="06F8C664"/>
    <w:lvl w:ilvl="0" w:tplc="5FDCEDE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7AB881E6">
      <w:start w:val="1"/>
      <w:numFmt w:val="decimal"/>
      <w:lvlText w:val="(%2)"/>
      <w:lvlJc w:val="left"/>
      <w:pPr>
        <w:ind w:left="1575" w:hanging="495"/>
      </w:pPr>
      <w:rPr>
        <w:rFonts w:hint="default"/>
      </w:rPr>
    </w:lvl>
    <w:lvl w:ilvl="2" w:tplc="9A64909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C206C4"/>
    <w:multiLevelType w:val="hybridMultilevel"/>
    <w:tmpl w:val="6F6E2FB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2B6756B1"/>
    <w:multiLevelType w:val="hybridMultilevel"/>
    <w:tmpl w:val="3B6E7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30493B"/>
    <w:multiLevelType w:val="hybridMultilevel"/>
    <w:tmpl w:val="BCFA6586"/>
    <w:lvl w:ilvl="0" w:tplc="205AA282">
      <w:start w:val="2"/>
      <w:numFmt w:val="decimal"/>
      <w:pStyle w:val="Nagwek1"/>
      <w:lvlText w:val="%1."/>
      <w:lvlJc w:val="left"/>
      <w:pPr>
        <w:ind w:left="0"/>
      </w:pPr>
      <w:rPr>
        <w:rFonts w:ascii="Tahoma" w:eastAsia="Tahoma" w:hAnsi="Tahoma" w:cs="Tahoma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1E755E">
      <w:start w:val="1"/>
      <w:numFmt w:val="lowerLetter"/>
      <w:lvlText w:val="%2"/>
      <w:lvlJc w:val="left"/>
      <w:pPr>
        <w:ind w:left="108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34888A">
      <w:start w:val="1"/>
      <w:numFmt w:val="lowerRoman"/>
      <w:lvlText w:val="%3"/>
      <w:lvlJc w:val="left"/>
      <w:pPr>
        <w:ind w:left="180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E9A2852">
      <w:start w:val="1"/>
      <w:numFmt w:val="decimal"/>
      <w:lvlText w:val="%4"/>
      <w:lvlJc w:val="left"/>
      <w:pPr>
        <w:ind w:left="252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A287D2">
      <w:start w:val="1"/>
      <w:numFmt w:val="lowerLetter"/>
      <w:lvlText w:val="%5"/>
      <w:lvlJc w:val="left"/>
      <w:pPr>
        <w:ind w:left="324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7A9866">
      <w:start w:val="1"/>
      <w:numFmt w:val="lowerRoman"/>
      <w:lvlText w:val="%6"/>
      <w:lvlJc w:val="left"/>
      <w:pPr>
        <w:ind w:left="396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C46880">
      <w:start w:val="1"/>
      <w:numFmt w:val="decimal"/>
      <w:lvlText w:val="%7"/>
      <w:lvlJc w:val="left"/>
      <w:pPr>
        <w:ind w:left="468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4823F86">
      <w:start w:val="1"/>
      <w:numFmt w:val="lowerLetter"/>
      <w:lvlText w:val="%8"/>
      <w:lvlJc w:val="left"/>
      <w:pPr>
        <w:ind w:left="540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A40116">
      <w:start w:val="1"/>
      <w:numFmt w:val="lowerRoman"/>
      <w:lvlText w:val="%9"/>
      <w:lvlJc w:val="left"/>
      <w:pPr>
        <w:ind w:left="612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2DB83122"/>
    <w:multiLevelType w:val="multilevel"/>
    <w:tmpl w:val="12F6D84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4.3.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30AA3773"/>
    <w:multiLevelType w:val="hybridMultilevel"/>
    <w:tmpl w:val="E286A976"/>
    <w:lvl w:ilvl="0" w:tplc="0A8A9D80">
      <w:start w:val="1"/>
      <w:numFmt w:val="upperRoman"/>
      <w:lvlText w:val="%1."/>
      <w:lvlJc w:val="left"/>
      <w:pPr>
        <w:ind w:left="74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3">
    <w:nsid w:val="348635E6"/>
    <w:multiLevelType w:val="hybridMultilevel"/>
    <w:tmpl w:val="D3B203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C717D0"/>
    <w:multiLevelType w:val="hybridMultilevel"/>
    <w:tmpl w:val="EE385CCE"/>
    <w:lvl w:ilvl="0" w:tplc="0415000F">
      <w:start w:val="1"/>
      <w:numFmt w:val="decimal"/>
      <w:lvlText w:val="%1."/>
      <w:lvlJc w:val="left"/>
      <w:pPr>
        <w:ind w:left="734" w:hanging="360"/>
      </w:p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5">
    <w:nsid w:val="40A71916"/>
    <w:multiLevelType w:val="hybridMultilevel"/>
    <w:tmpl w:val="39AABE1E"/>
    <w:lvl w:ilvl="0" w:tplc="BC48BEB2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6A3457"/>
    <w:multiLevelType w:val="multilevel"/>
    <w:tmpl w:val="E22A044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4680" w:hanging="1440"/>
      </w:pPr>
    </w:lvl>
  </w:abstractNum>
  <w:abstractNum w:abstractNumId="27">
    <w:nsid w:val="46045524"/>
    <w:multiLevelType w:val="hybridMultilevel"/>
    <w:tmpl w:val="2A88F1A8"/>
    <w:lvl w:ilvl="0" w:tplc="6024C17E">
      <w:start w:val="1"/>
      <w:numFmt w:val="bullet"/>
      <w:lvlText w:val="-"/>
      <w:lvlJc w:val="left"/>
      <w:pPr>
        <w:ind w:left="14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314A038">
      <w:start w:val="1"/>
      <w:numFmt w:val="bullet"/>
      <w:lvlText w:val="o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EB89F4C">
      <w:start w:val="1"/>
      <w:numFmt w:val="bullet"/>
      <w:lvlText w:val="▪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1501822">
      <w:start w:val="1"/>
      <w:numFmt w:val="bullet"/>
      <w:lvlText w:val="•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E40760A">
      <w:start w:val="1"/>
      <w:numFmt w:val="bullet"/>
      <w:lvlText w:val="o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2487E1C">
      <w:start w:val="1"/>
      <w:numFmt w:val="bullet"/>
      <w:lvlText w:val="▪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12C40E">
      <w:start w:val="1"/>
      <w:numFmt w:val="bullet"/>
      <w:lvlText w:val="•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A822A4">
      <w:start w:val="1"/>
      <w:numFmt w:val="bullet"/>
      <w:lvlText w:val="o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25077BA">
      <w:start w:val="1"/>
      <w:numFmt w:val="bullet"/>
      <w:lvlText w:val="▪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460D15B7"/>
    <w:multiLevelType w:val="hybridMultilevel"/>
    <w:tmpl w:val="A71A2D88"/>
    <w:lvl w:ilvl="0" w:tplc="87903C94">
      <w:start w:val="1"/>
      <w:numFmt w:val="decimal"/>
      <w:lvlText w:val="1.%1."/>
      <w:lvlJc w:val="left"/>
      <w:pPr>
        <w:ind w:left="10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240991"/>
    <w:multiLevelType w:val="multilevel"/>
    <w:tmpl w:val="5B567D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E682213"/>
    <w:multiLevelType w:val="hybridMultilevel"/>
    <w:tmpl w:val="230CCB8C"/>
    <w:lvl w:ilvl="0" w:tplc="44167A00">
      <w:start w:val="1"/>
      <w:numFmt w:val="decimal"/>
      <w:lvlText w:val="5.%1."/>
      <w:lvlJc w:val="left"/>
      <w:pPr>
        <w:ind w:left="7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1">
    <w:nsid w:val="4EFA193C"/>
    <w:multiLevelType w:val="hybridMultilevel"/>
    <w:tmpl w:val="C464C0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7861DB"/>
    <w:multiLevelType w:val="hybridMultilevel"/>
    <w:tmpl w:val="10C23504"/>
    <w:lvl w:ilvl="0" w:tplc="497C734C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33">
    <w:nsid w:val="54C3111B"/>
    <w:multiLevelType w:val="hybridMultilevel"/>
    <w:tmpl w:val="2A068408"/>
    <w:lvl w:ilvl="0" w:tplc="E12E6090">
      <w:start w:val="1"/>
      <w:numFmt w:val="decimal"/>
      <w:lvlText w:val="%1."/>
      <w:lvlJc w:val="left"/>
      <w:pPr>
        <w:ind w:left="73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4">
    <w:nsid w:val="565B16A7"/>
    <w:multiLevelType w:val="hybridMultilevel"/>
    <w:tmpl w:val="C80274C4"/>
    <w:lvl w:ilvl="0" w:tplc="3A843782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35">
    <w:nsid w:val="57A81AC8"/>
    <w:multiLevelType w:val="hybridMultilevel"/>
    <w:tmpl w:val="4446BD2E"/>
    <w:lvl w:ilvl="0" w:tplc="FC7CE47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90F5E11"/>
    <w:multiLevelType w:val="hybridMultilevel"/>
    <w:tmpl w:val="2F46EB7A"/>
    <w:lvl w:ilvl="0" w:tplc="5FE075FE">
      <w:start w:val="1"/>
      <w:numFmt w:val="decimal"/>
      <w:lvlText w:val="4.1.%1."/>
      <w:lvlJc w:val="left"/>
      <w:pPr>
        <w:ind w:left="1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4" w:hanging="360"/>
      </w:pPr>
    </w:lvl>
    <w:lvl w:ilvl="2" w:tplc="0415001B" w:tentative="1">
      <w:start w:val="1"/>
      <w:numFmt w:val="lowerRoman"/>
      <w:lvlText w:val="%3."/>
      <w:lvlJc w:val="right"/>
      <w:pPr>
        <w:ind w:left="2894" w:hanging="180"/>
      </w:pPr>
    </w:lvl>
    <w:lvl w:ilvl="3" w:tplc="0415000F" w:tentative="1">
      <w:start w:val="1"/>
      <w:numFmt w:val="decimal"/>
      <w:lvlText w:val="%4."/>
      <w:lvlJc w:val="left"/>
      <w:pPr>
        <w:ind w:left="3614" w:hanging="360"/>
      </w:pPr>
    </w:lvl>
    <w:lvl w:ilvl="4" w:tplc="04150019" w:tentative="1">
      <w:start w:val="1"/>
      <w:numFmt w:val="lowerLetter"/>
      <w:lvlText w:val="%5."/>
      <w:lvlJc w:val="left"/>
      <w:pPr>
        <w:ind w:left="4334" w:hanging="360"/>
      </w:pPr>
    </w:lvl>
    <w:lvl w:ilvl="5" w:tplc="0415001B" w:tentative="1">
      <w:start w:val="1"/>
      <w:numFmt w:val="lowerRoman"/>
      <w:lvlText w:val="%6."/>
      <w:lvlJc w:val="right"/>
      <w:pPr>
        <w:ind w:left="5054" w:hanging="180"/>
      </w:pPr>
    </w:lvl>
    <w:lvl w:ilvl="6" w:tplc="0415000F" w:tentative="1">
      <w:start w:val="1"/>
      <w:numFmt w:val="decimal"/>
      <w:lvlText w:val="%7."/>
      <w:lvlJc w:val="left"/>
      <w:pPr>
        <w:ind w:left="5774" w:hanging="360"/>
      </w:pPr>
    </w:lvl>
    <w:lvl w:ilvl="7" w:tplc="04150019" w:tentative="1">
      <w:start w:val="1"/>
      <w:numFmt w:val="lowerLetter"/>
      <w:lvlText w:val="%8."/>
      <w:lvlJc w:val="left"/>
      <w:pPr>
        <w:ind w:left="6494" w:hanging="360"/>
      </w:pPr>
    </w:lvl>
    <w:lvl w:ilvl="8" w:tplc="0415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37">
    <w:nsid w:val="5C864CEB"/>
    <w:multiLevelType w:val="hybridMultilevel"/>
    <w:tmpl w:val="3336FFD2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>
    <w:nsid w:val="5CDF2373"/>
    <w:multiLevelType w:val="hybridMultilevel"/>
    <w:tmpl w:val="7B308628"/>
    <w:lvl w:ilvl="0" w:tplc="B658F1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B41ED5"/>
    <w:multiLevelType w:val="hybridMultilevel"/>
    <w:tmpl w:val="C464C0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1D32A3A"/>
    <w:multiLevelType w:val="hybridMultilevel"/>
    <w:tmpl w:val="691CB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2564070"/>
    <w:multiLevelType w:val="hybridMultilevel"/>
    <w:tmpl w:val="A24831CE"/>
    <w:lvl w:ilvl="0" w:tplc="0415000F">
      <w:start w:val="1"/>
      <w:numFmt w:val="decimal"/>
      <w:lvlText w:val="%1."/>
      <w:lvlJc w:val="left"/>
      <w:pPr>
        <w:ind w:left="734" w:hanging="360"/>
      </w:p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42">
    <w:nsid w:val="657047B3"/>
    <w:multiLevelType w:val="hybridMultilevel"/>
    <w:tmpl w:val="7114A022"/>
    <w:lvl w:ilvl="0" w:tplc="5FDCEDE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E70410D0">
      <w:start w:val="1"/>
      <w:numFmt w:val="decimal"/>
      <w:lvlText w:val="5.4.%2."/>
      <w:lvlJc w:val="left"/>
      <w:pPr>
        <w:ind w:left="1575" w:hanging="495"/>
      </w:pPr>
      <w:rPr>
        <w:rFonts w:hint="default"/>
      </w:rPr>
    </w:lvl>
    <w:lvl w:ilvl="2" w:tplc="9A64909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6F3329B"/>
    <w:multiLevelType w:val="hybridMultilevel"/>
    <w:tmpl w:val="4184D00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78C2BCC"/>
    <w:multiLevelType w:val="hybridMultilevel"/>
    <w:tmpl w:val="F61ADA9E"/>
    <w:lvl w:ilvl="0" w:tplc="04150013">
      <w:start w:val="1"/>
      <w:numFmt w:val="upperRoman"/>
      <w:lvlText w:val="%1."/>
      <w:lvlJc w:val="right"/>
      <w:pPr>
        <w:ind w:left="734" w:hanging="360"/>
      </w:p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45">
    <w:nsid w:val="67EC1B35"/>
    <w:multiLevelType w:val="hybridMultilevel"/>
    <w:tmpl w:val="E79A7F02"/>
    <w:lvl w:ilvl="0" w:tplc="046015B6">
      <w:start w:val="1"/>
      <w:numFmt w:val="lowerLetter"/>
      <w:lvlText w:val="%1."/>
      <w:lvlJc w:val="left"/>
      <w:pPr>
        <w:ind w:left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3E0E3BA">
      <w:start w:val="1"/>
      <w:numFmt w:val="lowerLetter"/>
      <w:lvlText w:val="%2"/>
      <w:lvlJc w:val="left"/>
      <w:pPr>
        <w:ind w:left="35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9BA102C">
      <w:start w:val="1"/>
      <w:numFmt w:val="lowerRoman"/>
      <w:lvlText w:val="%3"/>
      <w:lvlJc w:val="left"/>
      <w:pPr>
        <w:ind w:left="107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E789EA2">
      <w:start w:val="1"/>
      <w:numFmt w:val="decimal"/>
      <w:lvlText w:val="%4"/>
      <w:lvlJc w:val="left"/>
      <w:pPr>
        <w:ind w:left="179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66CFC72">
      <w:start w:val="1"/>
      <w:numFmt w:val="lowerLetter"/>
      <w:lvlText w:val="%5"/>
      <w:lvlJc w:val="left"/>
      <w:pPr>
        <w:ind w:left="251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C72535A">
      <w:start w:val="1"/>
      <w:numFmt w:val="lowerRoman"/>
      <w:lvlText w:val="%6"/>
      <w:lvlJc w:val="left"/>
      <w:pPr>
        <w:ind w:left="323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D9434F8">
      <w:start w:val="1"/>
      <w:numFmt w:val="decimal"/>
      <w:lvlText w:val="%7"/>
      <w:lvlJc w:val="left"/>
      <w:pPr>
        <w:ind w:left="395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AEAA870">
      <w:start w:val="1"/>
      <w:numFmt w:val="lowerLetter"/>
      <w:lvlText w:val="%8"/>
      <w:lvlJc w:val="left"/>
      <w:pPr>
        <w:ind w:left="467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1BA967A">
      <w:start w:val="1"/>
      <w:numFmt w:val="lowerRoman"/>
      <w:lvlText w:val="%9"/>
      <w:lvlJc w:val="left"/>
      <w:pPr>
        <w:ind w:left="539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>
    <w:nsid w:val="716B65F9"/>
    <w:multiLevelType w:val="hybridMultilevel"/>
    <w:tmpl w:val="B3EACEA0"/>
    <w:lvl w:ilvl="0" w:tplc="F09C1540">
      <w:start w:val="1"/>
      <w:numFmt w:val="decimal"/>
      <w:lvlText w:val="4.%1."/>
      <w:lvlJc w:val="left"/>
      <w:pPr>
        <w:ind w:left="1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4" w:hanging="360"/>
      </w:pPr>
    </w:lvl>
    <w:lvl w:ilvl="2" w:tplc="0415001B" w:tentative="1">
      <w:start w:val="1"/>
      <w:numFmt w:val="lowerRoman"/>
      <w:lvlText w:val="%3."/>
      <w:lvlJc w:val="right"/>
      <w:pPr>
        <w:ind w:left="2894" w:hanging="180"/>
      </w:pPr>
    </w:lvl>
    <w:lvl w:ilvl="3" w:tplc="0415000F" w:tentative="1">
      <w:start w:val="1"/>
      <w:numFmt w:val="decimal"/>
      <w:lvlText w:val="%4."/>
      <w:lvlJc w:val="left"/>
      <w:pPr>
        <w:ind w:left="3614" w:hanging="360"/>
      </w:pPr>
    </w:lvl>
    <w:lvl w:ilvl="4" w:tplc="04150019" w:tentative="1">
      <w:start w:val="1"/>
      <w:numFmt w:val="lowerLetter"/>
      <w:lvlText w:val="%5."/>
      <w:lvlJc w:val="left"/>
      <w:pPr>
        <w:ind w:left="4334" w:hanging="360"/>
      </w:pPr>
    </w:lvl>
    <w:lvl w:ilvl="5" w:tplc="0415001B" w:tentative="1">
      <w:start w:val="1"/>
      <w:numFmt w:val="lowerRoman"/>
      <w:lvlText w:val="%6."/>
      <w:lvlJc w:val="right"/>
      <w:pPr>
        <w:ind w:left="5054" w:hanging="180"/>
      </w:pPr>
    </w:lvl>
    <w:lvl w:ilvl="6" w:tplc="0415000F" w:tentative="1">
      <w:start w:val="1"/>
      <w:numFmt w:val="decimal"/>
      <w:lvlText w:val="%7."/>
      <w:lvlJc w:val="left"/>
      <w:pPr>
        <w:ind w:left="5774" w:hanging="360"/>
      </w:pPr>
    </w:lvl>
    <w:lvl w:ilvl="7" w:tplc="04150019" w:tentative="1">
      <w:start w:val="1"/>
      <w:numFmt w:val="lowerLetter"/>
      <w:lvlText w:val="%8."/>
      <w:lvlJc w:val="left"/>
      <w:pPr>
        <w:ind w:left="6494" w:hanging="360"/>
      </w:pPr>
    </w:lvl>
    <w:lvl w:ilvl="8" w:tplc="0415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47">
    <w:nsid w:val="74E70A95"/>
    <w:multiLevelType w:val="multilevel"/>
    <w:tmpl w:val="40E28292"/>
    <w:lvl w:ilvl="0">
      <w:start w:val="100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8">
    <w:nsid w:val="7B6A6726"/>
    <w:multiLevelType w:val="hybridMultilevel"/>
    <w:tmpl w:val="E0FA622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13"/>
  </w:num>
  <w:num w:numId="3">
    <w:abstractNumId w:val="27"/>
  </w:num>
  <w:num w:numId="4">
    <w:abstractNumId w:val="20"/>
  </w:num>
  <w:num w:numId="5">
    <w:abstractNumId w:val="18"/>
  </w:num>
  <w:num w:numId="6">
    <w:abstractNumId w:val="11"/>
  </w:num>
  <w:num w:numId="7">
    <w:abstractNumId w:val="33"/>
  </w:num>
  <w:num w:numId="8">
    <w:abstractNumId w:val="40"/>
  </w:num>
  <w:num w:numId="9">
    <w:abstractNumId w:val="24"/>
  </w:num>
  <w:num w:numId="10">
    <w:abstractNumId w:val="15"/>
  </w:num>
  <w:num w:numId="11">
    <w:abstractNumId w:val="10"/>
  </w:num>
  <w:num w:numId="12">
    <w:abstractNumId w:val="17"/>
  </w:num>
  <w:num w:numId="13">
    <w:abstractNumId w:val="43"/>
  </w:num>
  <w:num w:numId="14">
    <w:abstractNumId w:val="9"/>
  </w:num>
  <w:num w:numId="15">
    <w:abstractNumId w:val="28"/>
  </w:num>
  <w:num w:numId="16">
    <w:abstractNumId w:val="48"/>
  </w:num>
  <w:num w:numId="17">
    <w:abstractNumId w:val="2"/>
  </w:num>
  <w:num w:numId="18">
    <w:abstractNumId w:val="37"/>
  </w:num>
  <w:num w:numId="19">
    <w:abstractNumId w:val="46"/>
  </w:num>
  <w:num w:numId="20">
    <w:abstractNumId w:val="36"/>
  </w:num>
  <w:num w:numId="21">
    <w:abstractNumId w:val="16"/>
  </w:num>
  <w:num w:numId="22">
    <w:abstractNumId w:val="21"/>
  </w:num>
  <w:num w:numId="23">
    <w:abstractNumId w:val="30"/>
  </w:num>
  <w:num w:numId="24">
    <w:abstractNumId w:val="0"/>
  </w:num>
  <w:num w:numId="25">
    <w:abstractNumId w:val="14"/>
  </w:num>
  <w:num w:numId="26">
    <w:abstractNumId w:val="42"/>
  </w:num>
  <w:num w:numId="27">
    <w:abstractNumId w:val="25"/>
  </w:num>
  <w:num w:numId="28">
    <w:abstractNumId w:val="3"/>
  </w:num>
  <w:num w:numId="29">
    <w:abstractNumId w:val="29"/>
  </w:num>
  <w:num w:numId="30">
    <w:abstractNumId w:val="19"/>
  </w:num>
  <w:num w:numId="31">
    <w:abstractNumId w:val="35"/>
  </w:num>
  <w:num w:numId="32">
    <w:abstractNumId w:val="47"/>
  </w:num>
  <w:num w:numId="33">
    <w:abstractNumId w:val="34"/>
  </w:num>
  <w:num w:numId="34">
    <w:abstractNumId w:val="1"/>
  </w:num>
  <w:num w:numId="35">
    <w:abstractNumId w:val="38"/>
  </w:num>
  <w:num w:numId="36">
    <w:abstractNumId w:val="7"/>
  </w:num>
  <w:num w:numId="37">
    <w:abstractNumId w:val="23"/>
  </w:num>
  <w:num w:numId="38">
    <w:abstractNumId w:val="26"/>
  </w:num>
  <w:num w:numId="39">
    <w:abstractNumId w:val="41"/>
  </w:num>
  <w:num w:numId="40">
    <w:abstractNumId w:val="6"/>
  </w:num>
  <w:num w:numId="41">
    <w:abstractNumId w:val="32"/>
  </w:num>
  <w:num w:numId="42">
    <w:abstractNumId w:val="44"/>
  </w:num>
  <w:num w:numId="43">
    <w:abstractNumId w:val="8"/>
  </w:num>
  <w:num w:numId="44">
    <w:abstractNumId w:val="22"/>
  </w:num>
  <w:num w:numId="45">
    <w:abstractNumId w:val="39"/>
  </w:num>
  <w:num w:numId="46">
    <w:abstractNumId w:val="12"/>
  </w:num>
  <w:num w:numId="47">
    <w:abstractNumId w:val="31"/>
  </w:num>
  <w:num w:numId="48">
    <w:abstractNumId w:val="4"/>
  </w:num>
  <w:num w:numId="4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851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AF7"/>
    <w:rsid w:val="00011B28"/>
    <w:rsid w:val="00012978"/>
    <w:rsid w:val="0002217D"/>
    <w:rsid w:val="00024553"/>
    <w:rsid w:val="0002757A"/>
    <w:rsid w:val="000329C1"/>
    <w:rsid w:val="00042916"/>
    <w:rsid w:val="000524BF"/>
    <w:rsid w:val="0007633F"/>
    <w:rsid w:val="00076729"/>
    <w:rsid w:val="00077F61"/>
    <w:rsid w:val="00083E86"/>
    <w:rsid w:val="000A6C89"/>
    <w:rsid w:val="000B15CB"/>
    <w:rsid w:val="000B3B22"/>
    <w:rsid w:val="000C0B6E"/>
    <w:rsid w:val="000C756F"/>
    <w:rsid w:val="000D0CDE"/>
    <w:rsid w:val="000E3291"/>
    <w:rsid w:val="000F275D"/>
    <w:rsid w:val="000F73EC"/>
    <w:rsid w:val="00124CD0"/>
    <w:rsid w:val="00141495"/>
    <w:rsid w:val="00146A2B"/>
    <w:rsid w:val="00162E8A"/>
    <w:rsid w:val="0016319B"/>
    <w:rsid w:val="001670E7"/>
    <w:rsid w:val="001679C0"/>
    <w:rsid w:val="00167CA4"/>
    <w:rsid w:val="0018561C"/>
    <w:rsid w:val="00195A03"/>
    <w:rsid w:val="00195B45"/>
    <w:rsid w:val="001A4E0F"/>
    <w:rsid w:val="001C0F5D"/>
    <w:rsid w:val="001C13F9"/>
    <w:rsid w:val="001C3C3D"/>
    <w:rsid w:val="001C7FC7"/>
    <w:rsid w:val="001D23A8"/>
    <w:rsid w:val="001D45FA"/>
    <w:rsid w:val="001D742E"/>
    <w:rsid w:val="001E0C5A"/>
    <w:rsid w:val="001E3714"/>
    <w:rsid w:val="001F17DD"/>
    <w:rsid w:val="002039D9"/>
    <w:rsid w:val="0021141A"/>
    <w:rsid w:val="00214873"/>
    <w:rsid w:val="00216E49"/>
    <w:rsid w:val="00221AF7"/>
    <w:rsid w:val="00261B58"/>
    <w:rsid w:val="002620C3"/>
    <w:rsid w:val="00270478"/>
    <w:rsid w:val="002A149B"/>
    <w:rsid w:val="002A26F8"/>
    <w:rsid w:val="002A4FE4"/>
    <w:rsid w:val="002A531B"/>
    <w:rsid w:val="002B052E"/>
    <w:rsid w:val="002C4124"/>
    <w:rsid w:val="002C6967"/>
    <w:rsid w:val="0030396F"/>
    <w:rsid w:val="0033110D"/>
    <w:rsid w:val="00333D88"/>
    <w:rsid w:val="00342FE9"/>
    <w:rsid w:val="00343730"/>
    <w:rsid w:val="00344E05"/>
    <w:rsid w:val="003479D3"/>
    <w:rsid w:val="00360650"/>
    <w:rsid w:val="003634F1"/>
    <w:rsid w:val="0036736C"/>
    <w:rsid w:val="00367446"/>
    <w:rsid w:val="00367516"/>
    <w:rsid w:val="003855AF"/>
    <w:rsid w:val="00394D82"/>
    <w:rsid w:val="003B60BD"/>
    <w:rsid w:val="003B6925"/>
    <w:rsid w:val="003C53F3"/>
    <w:rsid w:val="003E0586"/>
    <w:rsid w:val="003E2F3C"/>
    <w:rsid w:val="003E3297"/>
    <w:rsid w:val="003F20AD"/>
    <w:rsid w:val="00401346"/>
    <w:rsid w:val="004023EB"/>
    <w:rsid w:val="00404FD2"/>
    <w:rsid w:val="00415F3B"/>
    <w:rsid w:val="004268F1"/>
    <w:rsid w:val="004368D3"/>
    <w:rsid w:val="00444343"/>
    <w:rsid w:val="00454DA4"/>
    <w:rsid w:val="00472589"/>
    <w:rsid w:val="00477908"/>
    <w:rsid w:val="00495A44"/>
    <w:rsid w:val="004C5F1F"/>
    <w:rsid w:val="004D1C97"/>
    <w:rsid w:val="004D1D1E"/>
    <w:rsid w:val="004D2415"/>
    <w:rsid w:val="004D52A8"/>
    <w:rsid w:val="004E101B"/>
    <w:rsid w:val="004E224E"/>
    <w:rsid w:val="004F197B"/>
    <w:rsid w:val="004F2DEA"/>
    <w:rsid w:val="004F4463"/>
    <w:rsid w:val="005210AB"/>
    <w:rsid w:val="00521759"/>
    <w:rsid w:val="00530D93"/>
    <w:rsid w:val="00533F3B"/>
    <w:rsid w:val="00552EF9"/>
    <w:rsid w:val="00555571"/>
    <w:rsid w:val="005612B2"/>
    <w:rsid w:val="0056718B"/>
    <w:rsid w:val="0057603F"/>
    <w:rsid w:val="00577019"/>
    <w:rsid w:val="00580839"/>
    <w:rsid w:val="00580B88"/>
    <w:rsid w:val="00586966"/>
    <w:rsid w:val="00592D2E"/>
    <w:rsid w:val="00595122"/>
    <w:rsid w:val="005979A2"/>
    <w:rsid w:val="00597EF4"/>
    <w:rsid w:val="005A24EF"/>
    <w:rsid w:val="005B32B1"/>
    <w:rsid w:val="005B4676"/>
    <w:rsid w:val="005B534A"/>
    <w:rsid w:val="005B5845"/>
    <w:rsid w:val="005B7731"/>
    <w:rsid w:val="005C4811"/>
    <w:rsid w:val="005D0C82"/>
    <w:rsid w:val="005E2943"/>
    <w:rsid w:val="005E4CF3"/>
    <w:rsid w:val="005F19A6"/>
    <w:rsid w:val="005F7272"/>
    <w:rsid w:val="00600AB1"/>
    <w:rsid w:val="00601C5F"/>
    <w:rsid w:val="00612EC2"/>
    <w:rsid w:val="0062038E"/>
    <w:rsid w:val="00625BA8"/>
    <w:rsid w:val="00627B62"/>
    <w:rsid w:val="006439EC"/>
    <w:rsid w:val="00646ED2"/>
    <w:rsid w:val="00661623"/>
    <w:rsid w:val="00665DA7"/>
    <w:rsid w:val="00693093"/>
    <w:rsid w:val="006A43F1"/>
    <w:rsid w:val="006A480C"/>
    <w:rsid w:val="006C0A7F"/>
    <w:rsid w:val="006C2A9E"/>
    <w:rsid w:val="006C2F5F"/>
    <w:rsid w:val="006D371A"/>
    <w:rsid w:val="006E10F0"/>
    <w:rsid w:val="006E4B4D"/>
    <w:rsid w:val="006F7097"/>
    <w:rsid w:val="00714AB1"/>
    <w:rsid w:val="00723A62"/>
    <w:rsid w:val="00724438"/>
    <w:rsid w:val="00744C88"/>
    <w:rsid w:val="00756118"/>
    <w:rsid w:val="00767984"/>
    <w:rsid w:val="007713F2"/>
    <w:rsid w:val="00771C25"/>
    <w:rsid w:val="0077401A"/>
    <w:rsid w:val="007A126D"/>
    <w:rsid w:val="007A3D9F"/>
    <w:rsid w:val="007B758F"/>
    <w:rsid w:val="007C63BE"/>
    <w:rsid w:val="007D78B5"/>
    <w:rsid w:val="007E18B0"/>
    <w:rsid w:val="007E7073"/>
    <w:rsid w:val="007E7542"/>
    <w:rsid w:val="00804BF6"/>
    <w:rsid w:val="00806A99"/>
    <w:rsid w:val="00807267"/>
    <w:rsid w:val="00807D99"/>
    <w:rsid w:val="0081437B"/>
    <w:rsid w:val="008211A6"/>
    <w:rsid w:val="008246F4"/>
    <w:rsid w:val="008313F0"/>
    <w:rsid w:val="00837E1C"/>
    <w:rsid w:val="00840FCA"/>
    <w:rsid w:val="00845F52"/>
    <w:rsid w:val="00846C2A"/>
    <w:rsid w:val="00847F08"/>
    <w:rsid w:val="00856C18"/>
    <w:rsid w:val="00880FE5"/>
    <w:rsid w:val="00886183"/>
    <w:rsid w:val="00886F73"/>
    <w:rsid w:val="008922D2"/>
    <w:rsid w:val="008B0D5B"/>
    <w:rsid w:val="008B57EE"/>
    <w:rsid w:val="008D3572"/>
    <w:rsid w:val="008F1F01"/>
    <w:rsid w:val="008F3D8E"/>
    <w:rsid w:val="008F5998"/>
    <w:rsid w:val="008F60B6"/>
    <w:rsid w:val="0090095B"/>
    <w:rsid w:val="00910C55"/>
    <w:rsid w:val="00913F75"/>
    <w:rsid w:val="0091518D"/>
    <w:rsid w:val="00932288"/>
    <w:rsid w:val="00941141"/>
    <w:rsid w:val="0094471C"/>
    <w:rsid w:val="00953604"/>
    <w:rsid w:val="00955789"/>
    <w:rsid w:val="00972036"/>
    <w:rsid w:val="0097215F"/>
    <w:rsid w:val="0097504B"/>
    <w:rsid w:val="009853D6"/>
    <w:rsid w:val="00987146"/>
    <w:rsid w:val="00990A52"/>
    <w:rsid w:val="00991689"/>
    <w:rsid w:val="00992FCD"/>
    <w:rsid w:val="00996037"/>
    <w:rsid w:val="009A339E"/>
    <w:rsid w:val="009B2F76"/>
    <w:rsid w:val="009C17C3"/>
    <w:rsid w:val="009D6545"/>
    <w:rsid w:val="009E2A30"/>
    <w:rsid w:val="009F1135"/>
    <w:rsid w:val="00A02CD0"/>
    <w:rsid w:val="00A03FAA"/>
    <w:rsid w:val="00A14203"/>
    <w:rsid w:val="00A23593"/>
    <w:rsid w:val="00A41CCA"/>
    <w:rsid w:val="00A65579"/>
    <w:rsid w:val="00A73141"/>
    <w:rsid w:val="00A77C90"/>
    <w:rsid w:val="00AB2B64"/>
    <w:rsid w:val="00AB7502"/>
    <w:rsid w:val="00AC4C82"/>
    <w:rsid w:val="00AD446F"/>
    <w:rsid w:val="00AE2585"/>
    <w:rsid w:val="00AF033B"/>
    <w:rsid w:val="00AF113B"/>
    <w:rsid w:val="00AF2376"/>
    <w:rsid w:val="00B06FDF"/>
    <w:rsid w:val="00B23B5D"/>
    <w:rsid w:val="00B32592"/>
    <w:rsid w:val="00B43436"/>
    <w:rsid w:val="00B43B4C"/>
    <w:rsid w:val="00B665AE"/>
    <w:rsid w:val="00B67282"/>
    <w:rsid w:val="00B67349"/>
    <w:rsid w:val="00B973F5"/>
    <w:rsid w:val="00BA0650"/>
    <w:rsid w:val="00BB20B2"/>
    <w:rsid w:val="00BB4759"/>
    <w:rsid w:val="00BB48E1"/>
    <w:rsid w:val="00BB49F8"/>
    <w:rsid w:val="00BC34B2"/>
    <w:rsid w:val="00BC792E"/>
    <w:rsid w:val="00BE6854"/>
    <w:rsid w:val="00BF106D"/>
    <w:rsid w:val="00BF6BD3"/>
    <w:rsid w:val="00C32DEB"/>
    <w:rsid w:val="00C45236"/>
    <w:rsid w:val="00C57755"/>
    <w:rsid w:val="00C57EB7"/>
    <w:rsid w:val="00C676BB"/>
    <w:rsid w:val="00C95B15"/>
    <w:rsid w:val="00C96E46"/>
    <w:rsid w:val="00CA7408"/>
    <w:rsid w:val="00CB7E15"/>
    <w:rsid w:val="00CC154D"/>
    <w:rsid w:val="00CD5338"/>
    <w:rsid w:val="00CD68D6"/>
    <w:rsid w:val="00CE187A"/>
    <w:rsid w:val="00CE3A3D"/>
    <w:rsid w:val="00CF46C3"/>
    <w:rsid w:val="00D02EA9"/>
    <w:rsid w:val="00D04135"/>
    <w:rsid w:val="00D05F5E"/>
    <w:rsid w:val="00D15963"/>
    <w:rsid w:val="00D226DB"/>
    <w:rsid w:val="00D34F1A"/>
    <w:rsid w:val="00D37A9D"/>
    <w:rsid w:val="00D422E2"/>
    <w:rsid w:val="00D44CF3"/>
    <w:rsid w:val="00D458AD"/>
    <w:rsid w:val="00D46F8D"/>
    <w:rsid w:val="00D55C94"/>
    <w:rsid w:val="00D55D7B"/>
    <w:rsid w:val="00D56B33"/>
    <w:rsid w:val="00D65E6D"/>
    <w:rsid w:val="00D65FC2"/>
    <w:rsid w:val="00D66B10"/>
    <w:rsid w:val="00D70ED6"/>
    <w:rsid w:val="00D80694"/>
    <w:rsid w:val="00DA3D09"/>
    <w:rsid w:val="00DA719C"/>
    <w:rsid w:val="00DD45AE"/>
    <w:rsid w:val="00DD796D"/>
    <w:rsid w:val="00DF1410"/>
    <w:rsid w:val="00E0740B"/>
    <w:rsid w:val="00E1324D"/>
    <w:rsid w:val="00E61255"/>
    <w:rsid w:val="00E674B7"/>
    <w:rsid w:val="00E67835"/>
    <w:rsid w:val="00E708E6"/>
    <w:rsid w:val="00E81C20"/>
    <w:rsid w:val="00EA6B1E"/>
    <w:rsid w:val="00EB50F3"/>
    <w:rsid w:val="00EB713D"/>
    <w:rsid w:val="00EC0140"/>
    <w:rsid w:val="00EC1787"/>
    <w:rsid w:val="00EC33F6"/>
    <w:rsid w:val="00ED5EDD"/>
    <w:rsid w:val="00EE0E84"/>
    <w:rsid w:val="00EE20D1"/>
    <w:rsid w:val="00EE6513"/>
    <w:rsid w:val="00EF31FB"/>
    <w:rsid w:val="00EF3ACE"/>
    <w:rsid w:val="00F2612C"/>
    <w:rsid w:val="00F34560"/>
    <w:rsid w:val="00F35AAF"/>
    <w:rsid w:val="00F523C2"/>
    <w:rsid w:val="00F52468"/>
    <w:rsid w:val="00F60572"/>
    <w:rsid w:val="00F767EC"/>
    <w:rsid w:val="00F87176"/>
    <w:rsid w:val="00F87339"/>
    <w:rsid w:val="00F974B9"/>
    <w:rsid w:val="00F977F6"/>
    <w:rsid w:val="00FA06B5"/>
    <w:rsid w:val="00FA402C"/>
    <w:rsid w:val="00FA4F00"/>
    <w:rsid w:val="00FC16F7"/>
    <w:rsid w:val="00FC54F3"/>
    <w:rsid w:val="00FC60F7"/>
    <w:rsid w:val="00FD0970"/>
    <w:rsid w:val="00FE10F7"/>
    <w:rsid w:val="00FE1C31"/>
    <w:rsid w:val="00FF3BEB"/>
    <w:rsid w:val="00FF4798"/>
    <w:rsid w:val="00FF6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757A"/>
    <w:pPr>
      <w:spacing w:after="5" w:line="271" w:lineRule="auto"/>
      <w:ind w:left="24" w:hanging="10"/>
      <w:jc w:val="both"/>
    </w:pPr>
    <w:rPr>
      <w:rFonts w:ascii="Tahoma" w:eastAsia="Tahoma" w:hAnsi="Tahoma" w:cs="Tahoma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rsid w:val="00BB4759"/>
    <w:pPr>
      <w:keepNext/>
      <w:keepLines/>
      <w:numPr>
        <w:numId w:val="4"/>
      </w:numPr>
      <w:spacing w:after="155"/>
      <w:outlineLvl w:val="0"/>
    </w:pPr>
    <w:rPr>
      <w:rFonts w:ascii="Tahoma" w:eastAsia="Tahoma" w:hAnsi="Tahoma" w:cs="Tahoma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B4759"/>
    <w:rPr>
      <w:rFonts w:ascii="Tahoma" w:eastAsia="Tahoma" w:hAnsi="Tahoma" w:cs="Tahoma"/>
      <w:b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E2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2F3C"/>
    <w:rPr>
      <w:rFonts w:ascii="Tahoma" w:eastAsia="Tahoma" w:hAnsi="Tahoma" w:cs="Tahoma"/>
      <w:color w:val="000000"/>
      <w:sz w:val="20"/>
    </w:rPr>
  </w:style>
  <w:style w:type="paragraph" w:styleId="Akapitzlist">
    <w:name w:val="List Paragraph"/>
    <w:basedOn w:val="Normalny"/>
    <w:link w:val="AkapitzlistZnak"/>
    <w:uiPriority w:val="34"/>
    <w:qFormat/>
    <w:rsid w:val="001C3C3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603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215F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215F"/>
    <w:rPr>
      <w:rFonts w:ascii="Tahoma" w:eastAsia="Tahoma" w:hAnsi="Tahoma" w:cs="Tahoma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215F"/>
    <w:rPr>
      <w:vertAlign w:val="superscript"/>
    </w:rPr>
  </w:style>
  <w:style w:type="table" w:styleId="Tabela-Siatka">
    <w:name w:val="Table Grid"/>
    <w:basedOn w:val="Standardowy"/>
    <w:uiPriority w:val="39"/>
    <w:rsid w:val="00A02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6736C"/>
    <w:pPr>
      <w:spacing w:after="0" w:line="240" w:lineRule="auto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736C"/>
    <w:rPr>
      <w:rFonts w:ascii="Tahoma" w:eastAsia="Tahoma" w:hAnsi="Tahoma" w:cs="Tahoma"/>
      <w:color w:val="000000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0524BF"/>
    <w:rPr>
      <w:rFonts w:ascii="Tahoma" w:eastAsia="Tahoma" w:hAnsi="Tahoma" w:cs="Tahoma"/>
      <w:color w:val="000000"/>
      <w:sz w:val="20"/>
    </w:rPr>
  </w:style>
  <w:style w:type="paragraph" w:customStyle="1" w:styleId="Default">
    <w:name w:val="Default"/>
    <w:qFormat/>
    <w:rsid w:val="005B584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5B584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60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3B60BD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60BD"/>
    <w:rPr>
      <w:rFonts w:ascii="Tahoma" w:eastAsia="Tahoma" w:hAnsi="Tahoma" w:cs="Tahoma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60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60BD"/>
    <w:rPr>
      <w:rFonts w:ascii="Tahoma" w:eastAsia="Tahoma" w:hAnsi="Tahoma" w:cs="Tahoma"/>
      <w:b/>
      <w:bCs/>
      <w:color w:val="000000"/>
      <w:sz w:val="20"/>
      <w:szCs w:val="20"/>
    </w:rPr>
  </w:style>
  <w:style w:type="paragraph" w:customStyle="1" w:styleId="Akapitzlist1">
    <w:name w:val="Akapit z listą1"/>
    <w:basedOn w:val="Normalny"/>
    <w:qFormat/>
    <w:rsid w:val="008F1F01"/>
    <w:pPr>
      <w:suppressAutoHyphens/>
      <w:spacing w:after="160" w:line="252" w:lineRule="auto"/>
      <w:ind w:left="720" w:firstLine="0"/>
      <w:jc w:val="left"/>
    </w:pPr>
    <w:rPr>
      <w:rFonts w:ascii="Calibri" w:eastAsia="SimSun" w:hAnsi="Calibri" w:cs="font264"/>
      <w:color w:val="auto"/>
      <w:sz w:val="22"/>
      <w:lang w:eastAsia="ar-SA"/>
    </w:rPr>
  </w:style>
  <w:style w:type="character" w:customStyle="1" w:styleId="TekstkomentarzaZnak1">
    <w:name w:val="Tekst komentarza Znak1"/>
    <w:basedOn w:val="Domylnaczcionkaakapitu"/>
    <w:uiPriority w:val="99"/>
    <w:qFormat/>
    <w:rsid w:val="00BE6854"/>
    <w:rPr>
      <w:rFonts w:ascii="Calibri" w:eastAsia="SimSun" w:hAnsi="Calibri" w:cs="font26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757A"/>
    <w:pPr>
      <w:spacing w:after="5" w:line="271" w:lineRule="auto"/>
      <w:ind w:left="24" w:hanging="10"/>
      <w:jc w:val="both"/>
    </w:pPr>
    <w:rPr>
      <w:rFonts w:ascii="Tahoma" w:eastAsia="Tahoma" w:hAnsi="Tahoma" w:cs="Tahoma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rsid w:val="00BB4759"/>
    <w:pPr>
      <w:keepNext/>
      <w:keepLines/>
      <w:numPr>
        <w:numId w:val="4"/>
      </w:numPr>
      <w:spacing w:after="155"/>
      <w:outlineLvl w:val="0"/>
    </w:pPr>
    <w:rPr>
      <w:rFonts w:ascii="Tahoma" w:eastAsia="Tahoma" w:hAnsi="Tahoma" w:cs="Tahoma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B4759"/>
    <w:rPr>
      <w:rFonts w:ascii="Tahoma" w:eastAsia="Tahoma" w:hAnsi="Tahoma" w:cs="Tahoma"/>
      <w:b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E2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2F3C"/>
    <w:rPr>
      <w:rFonts w:ascii="Tahoma" w:eastAsia="Tahoma" w:hAnsi="Tahoma" w:cs="Tahoma"/>
      <w:color w:val="000000"/>
      <w:sz w:val="20"/>
    </w:rPr>
  </w:style>
  <w:style w:type="paragraph" w:styleId="Akapitzlist">
    <w:name w:val="List Paragraph"/>
    <w:basedOn w:val="Normalny"/>
    <w:link w:val="AkapitzlistZnak"/>
    <w:uiPriority w:val="34"/>
    <w:qFormat/>
    <w:rsid w:val="001C3C3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603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215F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215F"/>
    <w:rPr>
      <w:rFonts w:ascii="Tahoma" w:eastAsia="Tahoma" w:hAnsi="Tahoma" w:cs="Tahoma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215F"/>
    <w:rPr>
      <w:vertAlign w:val="superscript"/>
    </w:rPr>
  </w:style>
  <w:style w:type="table" w:styleId="Tabela-Siatka">
    <w:name w:val="Table Grid"/>
    <w:basedOn w:val="Standardowy"/>
    <w:uiPriority w:val="39"/>
    <w:rsid w:val="00A02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6736C"/>
    <w:pPr>
      <w:spacing w:after="0" w:line="240" w:lineRule="auto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736C"/>
    <w:rPr>
      <w:rFonts w:ascii="Tahoma" w:eastAsia="Tahoma" w:hAnsi="Tahoma" w:cs="Tahoma"/>
      <w:color w:val="000000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0524BF"/>
    <w:rPr>
      <w:rFonts w:ascii="Tahoma" w:eastAsia="Tahoma" w:hAnsi="Tahoma" w:cs="Tahoma"/>
      <w:color w:val="000000"/>
      <w:sz w:val="20"/>
    </w:rPr>
  </w:style>
  <w:style w:type="paragraph" w:customStyle="1" w:styleId="Default">
    <w:name w:val="Default"/>
    <w:qFormat/>
    <w:rsid w:val="005B584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5B584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60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3B60BD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60BD"/>
    <w:rPr>
      <w:rFonts w:ascii="Tahoma" w:eastAsia="Tahoma" w:hAnsi="Tahoma" w:cs="Tahoma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60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60BD"/>
    <w:rPr>
      <w:rFonts w:ascii="Tahoma" w:eastAsia="Tahoma" w:hAnsi="Tahoma" w:cs="Tahoma"/>
      <w:b/>
      <w:bCs/>
      <w:color w:val="000000"/>
      <w:sz w:val="20"/>
      <w:szCs w:val="20"/>
    </w:rPr>
  </w:style>
  <w:style w:type="paragraph" w:customStyle="1" w:styleId="Akapitzlist1">
    <w:name w:val="Akapit z listą1"/>
    <w:basedOn w:val="Normalny"/>
    <w:qFormat/>
    <w:rsid w:val="008F1F01"/>
    <w:pPr>
      <w:suppressAutoHyphens/>
      <w:spacing w:after="160" w:line="252" w:lineRule="auto"/>
      <w:ind w:left="720" w:firstLine="0"/>
      <w:jc w:val="left"/>
    </w:pPr>
    <w:rPr>
      <w:rFonts w:ascii="Calibri" w:eastAsia="SimSun" w:hAnsi="Calibri" w:cs="font264"/>
      <w:color w:val="auto"/>
      <w:sz w:val="22"/>
      <w:lang w:eastAsia="ar-SA"/>
    </w:rPr>
  </w:style>
  <w:style w:type="character" w:customStyle="1" w:styleId="TekstkomentarzaZnak1">
    <w:name w:val="Tekst komentarza Znak1"/>
    <w:basedOn w:val="Domylnaczcionkaakapitu"/>
    <w:uiPriority w:val="99"/>
    <w:qFormat/>
    <w:rsid w:val="00BE6854"/>
    <w:rPr>
      <w:rFonts w:ascii="Calibri" w:eastAsia="SimSun" w:hAnsi="Calibri" w:cs="font26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F374F-7284-403F-9A9A-C4E8BE3E0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709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"Łukasz Gołąbek" &lt;lukasz.golabek@netrix.com.pl&gt;</dc:creator>
  <cp:lastModifiedBy>Berenika Stusik</cp:lastModifiedBy>
  <cp:revision>8</cp:revision>
  <cp:lastPrinted>2018-07-20T12:54:00Z</cp:lastPrinted>
  <dcterms:created xsi:type="dcterms:W3CDTF">2018-11-28T07:09:00Z</dcterms:created>
  <dcterms:modified xsi:type="dcterms:W3CDTF">2018-12-11T21:59:00Z</dcterms:modified>
</cp:coreProperties>
</file>